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708" w:rsidRDefault="00974708">
      <w:pPr>
        <w:jc w:val="center"/>
        <w:rPr>
          <w:rFonts w:ascii="Cordia New" w:hAnsi="Cordia New" w:cs="Cordia New"/>
          <w:b/>
          <w:bCs/>
          <w:sz w:val="48"/>
          <w:szCs w:val="48"/>
        </w:rPr>
      </w:pPr>
    </w:p>
    <w:p w:rsidR="00987BA4" w:rsidRPr="00974708" w:rsidRDefault="00987BA4">
      <w:pPr>
        <w:jc w:val="center"/>
        <w:rPr>
          <w:rFonts w:ascii="Cordia New" w:hAnsi="Cordia New" w:cs="Cordia New"/>
          <w:sz w:val="56"/>
          <w:szCs w:val="56"/>
        </w:rPr>
      </w:pPr>
      <w:r w:rsidRPr="00974708">
        <w:rPr>
          <w:rFonts w:ascii="Cordia New" w:hAnsi="Cordia New" w:cs="Cordia New"/>
          <w:b/>
          <w:bCs/>
          <w:sz w:val="56"/>
          <w:szCs w:val="56"/>
          <w:cs/>
        </w:rPr>
        <w:t>ประวัติศาสตร์นครราชสีมา</w:t>
      </w:r>
      <w:r w:rsidRPr="00974708">
        <w:rPr>
          <w:rFonts w:ascii="Cordia New" w:hAnsi="Cordia New" w:cs="Cordia New"/>
          <w:sz w:val="56"/>
          <w:szCs w:val="56"/>
        </w:rPr>
        <w:t xml:space="preserve"> </w:t>
      </w:r>
    </w:p>
    <w:p w:rsidR="00974708" w:rsidRPr="00DD3A9A" w:rsidRDefault="00974708">
      <w:pPr>
        <w:jc w:val="center"/>
        <w:rPr>
          <w:rFonts w:ascii="Cordia New" w:hAnsi="Cordia New" w:cs="Cordia New"/>
          <w:sz w:val="48"/>
          <w:szCs w:val="48"/>
        </w:rPr>
      </w:pPr>
    </w:p>
    <w:p w:rsidR="00987BA4" w:rsidRPr="00A27B36" w:rsidRDefault="00987BA4">
      <w:pPr>
        <w:jc w:val="right"/>
        <w:rPr>
          <w:rFonts w:ascii="Cordia New" w:hAnsi="Cordia New" w:cs="Cordia New"/>
          <w:b/>
          <w:bCs/>
          <w:sz w:val="36"/>
          <w:szCs w:val="36"/>
        </w:rPr>
      </w:pPr>
      <w:r w:rsidRPr="00A27B36">
        <w:rPr>
          <w:rFonts w:ascii="Cordia New" w:hAnsi="Cordia New" w:cs="Cordia New"/>
          <w:b/>
          <w:bCs/>
          <w:sz w:val="36"/>
          <w:szCs w:val="36"/>
          <w:cs/>
        </w:rPr>
        <w:t>นวลเพ็ญ  ภานุรัตน์</w:t>
      </w:r>
      <w:r w:rsidRPr="00A27B36">
        <w:rPr>
          <w:rFonts w:ascii="Cordia New" w:hAnsi="Cordia New" w:cs="Cordia New"/>
          <w:b/>
          <w:bCs/>
          <w:sz w:val="36"/>
          <w:szCs w:val="36"/>
        </w:rPr>
        <w:br/>
      </w:r>
      <w:r w:rsidRPr="00A27B36">
        <w:rPr>
          <w:rFonts w:ascii="Cordia New" w:hAnsi="Cordia New" w:cs="Cordia New"/>
          <w:b/>
          <w:bCs/>
          <w:sz w:val="36"/>
          <w:szCs w:val="36"/>
          <w:cs/>
        </w:rPr>
        <w:t>อรุณวรรณ  เหล่าภักดี</w:t>
      </w:r>
      <w:r w:rsidRPr="00A27B36">
        <w:rPr>
          <w:rFonts w:ascii="Cordia New" w:hAnsi="Cordia New" w:cs="Cordia New"/>
          <w:b/>
          <w:bCs/>
          <w:sz w:val="36"/>
          <w:szCs w:val="36"/>
        </w:rPr>
        <w:br/>
      </w:r>
      <w:r w:rsidRPr="00A27B36">
        <w:rPr>
          <w:rFonts w:ascii="Cordia New" w:hAnsi="Cordia New" w:cs="Cordia New"/>
          <w:b/>
          <w:bCs/>
          <w:sz w:val="36"/>
          <w:szCs w:val="36"/>
          <w:cs/>
        </w:rPr>
        <w:t xml:space="preserve">เปรมวิทย์  ท่อแก้ว </w:t>
      </w:r>
    </w:p>
    <w:p w:rsidR="00987BA4" w:rsidRDefault="00987BA4">
      <w:pPr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</w:rPr>
        <w:t xml:space="preserve"> </w:t>
      </w:r>
    </w:p>
    <w:p w:rsidR="00EB66E1" w:rsidRPr="00F76959" w:rsidRDefault="00EB66E1">
      <w:pPr>
        <w:rPr>
          <w:rFonts w:ascii="Cordia New" w:hAnsi="Cordia New" w:cs="Cordia New"/>
          <w:sz w:val="32"/>
          <w:szCs w:val="32"/>
        </w:rPr>
      </w:pPr>
    </w:p>
    <w:p w:rsidR="00987BA4" w:rsidRDefault="00987BA4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      บริเวณ</w:t>
      </w:r>
      <w:r w:rsidR="00DD3A9A">
        <w:rPr>
          <w:rFonts w:ascii="Cordia New" w:hAnsi="Cordia New" w:cs="Cordia New"/>
          <w:sz w:val="32"/>
          <w:szCs w:val="32"/>
          <w:cs/>
        </w:rPr>
        <w:t>จังหวัดนครราชสีมาในปัจจุบันปราก</w:t>
      </w:r>
      <w:r w:rsidR="00DD3A9A">
        <w:rPr>
          <w:rFonts w:ascii="Cordia New" w:hAnsi="Cordia New" w:cs="Cordia New" w:hint="cs"/>
          <w:sz w:val="32"/>
          <w:szCs w:val="32"/>
          <w:cs/>
        </w:rPr>
        <w:t>ฏ</w:t>
      </w:r>
      <w:r w:rsidRPr="00F76959">
        <w:rPr>
          <w:rFonts w:ascii="Cordia New" w:hAnsi="Cordia New" w:cs="Cordia New"/>
          <w:sz w:val="32"/>
          <w:szCs w:val="32"/>
          <w:cs/>
        </w:rPr>
        <w:t>ร่องรอยและหลักฐานแสดงว่ามีพัฒนาการของชุมชนโบราณมาตั้งแต่สมัยก่อนประวัติศาสตร์  เมื่อราว ๔</w:t>
      </w:r>
      <w:r w:rsidR="005B598C" w:rsidRPr="00F76959">
        <w:rPr>
          <w:rFonts w:ascii="Cordia New" w:hAnsi="Cordia New" w:cs="Cordia New"/>
          <w:sz w:val="32"/>
          <w:szCs w:val="32"/>
          <w:cs/>
        </w:rPr>
        <w:t>,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๐๐๐ </w:t>
      </w:r>
      <w:r w:rsidR="005B598C" w:rsidRPr="00F76959">
        <w:rPr>
          <w:rFonts w:ascii="Cordia New" w:hAnsi="Cordia New" w:cs="Cordia New"/>
          <w:sz w:val="32"/>
          <w:szCs w:val="32"/>
        </w:rPr>
        <w:t>–</w:t>
      </w:r>
      <w:r w:rsidRPr="00F76959">
        <w:rPr>
          <w:rFonts w:ascii="Cordia New" w:hAnsi="Cordia New" w:cs="Cordia New"/>
          <w:sz w:val="32"/>
          <w:szCs w:val="32"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๓</w:t>
      </w:r>
      <w:r w:rsidR="005B598C" w:rsidRPr="00F76959">
        <w:rPr>
          <w:rFonts w:ascii="Cordia New" w:hAnsi="Cordia New" w:cs="Cordia New"/>
          <w:sz w:val="32"/>
          <w:szCs w:val="32"/>
          <w:cs/>
        </w:rPr>
        <w:t>,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๐๐๐ </w:t>
      </w:r>
      <w:r w:rsidR="00F76959" w:rsidRPr="00F76959">
        <w:rPr>
          <w:rFonts w:ascii="Cordia New" w:hAnsi="Cordia New" w:cs="Cordia New" w:hint="cs"/>
          <w:sz w:val="32"/>
          <w:szCs w:val="32"/>
          <w:cs/>
        </w:rPr>
        <w:t>ปีมาแล้ว</w:t>
      </w:r>
      <w:r w:rsidR="0097470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140272">
        <w:rPr>
          <w:rFonts w:ascii="Cordia New" w:hAnsi="Cordia New" w:cs="Cordia New" w:hint="cs"/>
          <w:sz w:val="32"/>
          <w:szCs w:val="32"/>
          <w:cs/>
        </w:rPr>
        <w:t xml:space="preserve">ณ </w:t>
      </w:r>
      <w:r w:rsidR="00F76959" w:rsidRPr="00F76959">
        <w:rPr>
          <w:rFonts w:ascii="Cordia New" w:hAnsi="Cordia New" w:cs="Cordia New" w:hint="cs"/>
          <w:sz w:val="32"/>
          <w:szCs w:val="32"/>
          <w:cs/>
        </w:rPr>
        <w:t xml:space="preserve">บริเวณเขาจันทน์งาม อำเภอสีคิ้ว ภาพเขียนสีแสดงการดำเนินชีวิตของคนในสังคมล่าสัตว์ นอกจากนี้ยังมีการขุดค้นทางโบราณคดีพบหลักฐานการตั้งถิ่นฐานของชุมชนเกษตรกรรมที่เก่าแก่ที่สุดของเมืองนครราชสีมา </w:t>
      </w:r>
      <w:r w:rsidR="00F332CD">
        <w:rPr>
          <w:rFonts w:ascii="Cordia New" w:hAnsi="Cordia New" w:cs="Cordia New" w:hint="cs"/>
          <w:sz w:val="32"/>
          <w:szCs w:val="32"/>
          <w:cs/>
        </w:rPr>
        <w:t xml:space="preserve">                  </w:t>
      </w:r>
      <w:r w:rsidR="00F76959" w:rsidRPr="00F76959">
        <w:rPr>
          <w:rFonts w:ascii="Cordia New" w:hAnsi="Cordia New" w:cs="Cordia New" w:hint="cs"/>
          <w:sz w:val="32"/>
          <w:szCs w:val="32"/>
          <w:cs/>
        </w:rPr>
        <w:t>เมื่อประมาณ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 ๓</w:t>
      </w:r>
      <w:r w:rsidR="005B598C" w:rsidRPr="00F76959">
        <w:rPr>
          <w:rFonts w:ascii="Cordia New" w:hAnsi="Cordia New" w:cs="Cordia New"/>
          <w:sz w:val="32"/>
          <w:szCs w:val="32"/>
          <w:cs/>
        </w:rPr>
        <w:t>,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๐๐๐ </w:t>
      </w:r>
      <w:r w:rsidR="00F76959" w:rsidRPr="00F76959">
        <w:rPr>
          <w:rFonts w:ascii="Cordia New" w:hAnsi="Cordia New" w:cs="Cordia New" w:hint="cs"/>
          <w:sz w:val="32"/>
          <w:szCs w:val="32"/>
          <w:cs/>
        </w:rPr>
        <w:t>ปีมาแล้วที่บ้านธารปราสาท อำเภอโนนสูง และยังพบหินตั้งเป็นรูปวงกลม</w:t>
      </w:r>
      <w:r w:rsidR="00F332CD">
        <w:rPr>
          <w:rFonts w:ascii="Cordia New" w:hAnsi="Cordia New" w:cs="Cordia New" w:hint="cs"/>
          <w:sz w:val="32"/>
          <w:szCs w:val="32"/>
          <w:cs/>
        </w:rPr>
        <w:t xml:space="preserve">               </w:t>
      </w:r>
      <w:r w:rsidR="00F76959" w:rsidRPr="00F76959">
        <w:rPr>
          <w:rFonts w:ascii="Cordia New" w:hAnsi="Cordia New" w:cs="Cordia New" w:hint="cs"/>
          <w:sz w:val="32"/>
          <w:szCs w:val="32"/>
          <w:cs/>
        </w:rPr>
        <w:t>ที่บ้านหินตั้ง อำเภอสูงเนิน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 ซึ่งศาสตราจารย์ชิน </w:t>
      </w:r>
      <w:r w:rsidR="00F76959" w:rsidRPr="00F76959">
        <w:rPr>
          <w:rFonts w:ascii="Cordia New" w:hAnsi="Cordia New" w:cs="Cordia New" w:hint="cs"/>
          <w:sz w:val="32"/>
          <w:szCs w:val="32"/>
          <w:cs/>
        </w:rPr>
        <w:t>อยู่ดี สันนิษฐานว่าเป็นวัฒนธรรมหินใหญ่รุ่นใหม่</w:t>
      </w:r>
      <w:r w:rsidR="003768F4">
        <w:rPr>
          <w:rFonts w:ascii="Cordia New" w:hAnsi="Cordia New" w:cs="Cordia New" w:hint="cs"/>
          <w:sz w:val="32"/>
          <w:szCs w:val="32"/>
          <w:cs/>
        </w:rPr>
        <w:t xml:space="preserve">              </w:t>
      </w:r>
      <w:r w:rsidR="00F76959" w:rsidRPr="00F76959">
        <w:rPr>
          <w:rFonts w:ascii="Cordia New" w:hAnsi="Cordia New" w:cs="Cordia New" w:hint="cs"/>
          <w:sz w:val="32"/>
          <w:szCs w:val="32"/>
          <w:cs/>
        </w:rPr>
        <w:t>เชื่อว่า</w:t>
      </w:r>
      <w:r w:rsidR="00705FE9">
        <w:rPr>
          <w:rFonts w:ascii="Cordia New" w:hAnsi="Cordia New" w:cs="Cordia New" w:hint="cs"/>
          <w:sz w:val="32"/>
          <w:szCs w:val="32"/>
          <w:cs/>
        </w:rPr>
        <w:t>เป็น</w:t>
      </w:r>
      <w:r w:rsidR="00F76959" w:rsidRPr="00F76959">
        <w:rPr>
          <w:rFonts w:ascii="Cordia New" w:hAnsi="Cordia New" w:cs="Cordia New" w:hint="cs"/>
          <w:sz w:val="32"/>
          <w:szCs w:val="32"/>
          <w:cs/>
        </w:rPr>
        <w:t>ศาสนสถานหรือหลักเขตแสดงอาณาเขตของเมือง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 </w:t>
      </w:r>
    </w:p>
    <w:p w:rsidR="003E2646" w:rsidRDefault="003E2646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816F2A" w:rsidRDefault="00784865" w:rsidP="00FC1B75">
      <w:pPr>
        <w:spacing w:line="276" w:lineRule="auto"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</w:rPr>
        <w:drawing>
          <wp:inline distT="0" distB="0" distL="0" distR="0">
            <wp:extent cx="5600700" cy="2156460"/>
            <wp:effectExtent l="19050" t="0" r="0" b="0"/>
            <wp:docPr id="1" name="Picture 1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33" t="27130" r="2974" b="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B75" w:rsidRDefault="00E54D8C" w:rsidP="00FC1B75">
      <w:pPr>
        <w:spacing w:line="276" w:lineRule="auto"/>
        <w:jc w:val="center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>ภาพคัดลอกที่เขาจันทน์งาม อำเภอสีคิ้ว จังหวัดนครราชสีมา</w:t>
      </w:r>
    </w:p>
    <w:p w:rsidR="00816F2A" w:rsidRPr="00F76959" w:rsidRDefault="00816F2A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  <w:cs/>
        </w:rPr>
      </w:pPr>
    </w:p>
    <w:p w:rsidR="00987BA4" w:rsidRPr="00F76959" w:rsidRDefault="00987BA4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lastRenderedPageBreak/>
        <w:t xml:space="preserve">          ในราวพุทธศตวรรษที่ ๑๑ </w:t>
      </w:r>
      <w:r w:rsidRPr="00F76959">
        <w:rPr>
          <w:rFonts w:ascii="Cordia New" w:hAnsi="Cordia New" w:cs="Cordia New"/>
          <w:sz w:val="32"/>
          <w:szCs w:val="32"/>
        </w:rPr>
        <w:t xml:space="preserve">- </w:t>
      </w:r>
      <w:r w:rsidRPr="00F76959">
        <w:rPr>
          <w:rFonts w:ascii="Cordia New" w:hAnsi="Cordia New" w:cs="Cordia New"/>
          <w:sz w:val="32"/>
          <w:szCs w:val="32"/>
          <w:cs/>
        </w:rPr>
        <w:t>๑๓ อาณาจักรเจนละของขอมได้แผ่ขยายอิทธิพลเ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ข้ามา</w:t>
      </w:r>
      <w:r w:rsidRPr="00F76959">
        <w:rPr>
          <w:rFonts w:ascii="Cordia New" w:hAnsi="Cordia New" w:cs="Cordia New"/>
          <w:sz w:val="32"/>
          <w:szCs w:val="32"/>
          <w:cs/>
        </w:rPr>
        <w:t>ใน</w:t>
      </w:r>
      <w:r w:rsidR="00511EDC">
        <w:rPr>
          <w:rFonts w:ascii="Cordia New" w:hAnsi="Cordia New" w:cs="Cordia New" w:hint="cs"/>
          <w:sz w:val="32"/>
          <w:szCs w:val="32"/>
          <w:cs/>
        </w:rPr>
        <w:t xml:space="preserve">                      </w:t>
      </w:r>
      <w:r w:rsidRPr="00F76959">
        <w:rPr>
          <w:rFonts w:ascii="Cordia New" w:hAnsi="Cordia New" w:cs="Cordia New"/>
          <w:sz w:val="32"/>
          <w:szCs w:val="32"/>
          <w:cs/>
        </w:rPr>
        <w:t>ภาคตะวันออกเฉียงเหนือ</w:t>
      </w:r>
      <w:r w:rsidR="003E264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7F688A" w:rsidRPr="00F76959">
        <w:rPr>
          <w:rFonts w:ascii="Cordia New" w:hAnsi="Cordia New" w:cs="Cordia New"/>
          <w:sz w:val="32"/>
          <w:szCs w:val="32"/>
          <w:cs/>
        </w:rPr>
        <w:t>ปรากฏ</w:t>
      </w:r>
      <w:r w:rsidRPr="00F76959">
        <w:rPr>
          <w:rFonts w:ascii="Cordia New" w:hAnsi="Cordia New" w:cs="Cordia New"/>
          <w:sz w:val="32"/>
          <w:szCs w:val="32"/>
          <w:cs/>
        </w:rPr>
        <w:t>หลักฐานที่ปราสาทภูมิโปน จังหวัดสุรินทร์</w:t>
      </w:r>
      <w:r w:rsidR="0097470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และเมืองศรีเทพ</w:t>
      </w:r>
      <w:r w:rsidR="0097470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EB2738">
        <w:rPr>
          <w:rFonts w:ascii="Cordia New" w:hAnsi="Cordia New" w:cs="Cordia New" w:hint="cs"/>
          <w:sz w:val="32"/>
          <w:szCs w:val="32"/>
          <w:cs/>
        </w:rPr>
        <w:t xml:space="preserve">                     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จังหวัดเพชรบูรณ์ </w:t>
      </w:r>
      <w:r w:rsidR="00F76959" w:rsidRPr="00F76959">
        <w:rPr>
          <w:rFonts w:ascii="Cordia New" w:hAnsi="Cordia New" w:cs="Cordia New"/>
          <w:sz w:val="32"/>
          <w:szCs w:val="32"/>
          <w:cs/>
        </w:rPr>
        <w:t>เป็นโบราณสถานอันเนื่องจากศาสนาพราหมณ์ของอาณาจักรเจนละแสดงว่าบริเวณเมืองนครราชสีมาก็อาจอยู่ใต้อำนาจของขอม เพราะมีหลักฐานว่าขอมแผ่ขยายอาณาเขตมาถึง</w:t>
      </w:r>
      <w:r w:rsidR="00D83EDB">
        <w:rPr>
          <w:rFonts w:ascii="Cordia New" w:hAnsi="Cordia New" w:cs="Cordia New" w:hint="cs"/>
          <w:sz w:val="32"/>
          <w:szCs w:val="32"/>
          <w:cs/>
        </w:rPr>
        <w:t>เมือง</w:t>
      </w:r>
      <w:r w:rsidR="00F76959" w:rsidRPr="00F76959">
        <w:rPr>
          <w:rFonts w:ascii="Cordia New" w:hAnsi="Cordia New" w:cs="Cordia New"/>
          <w:sz w:val="32"/>
          <w:szCs w:val="32"/>
          <w:cs/>
        </w:rPr>
        <w:t>พิมายด้วย</w:t>
      </w:r>
      <w:r w:rsidR="00EB273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>ดี</w:t>
      </w:r>
      <w:r w:rsidRPr="00F76959">
        <w:rPr>
          <w:rFonts w:ascii="Cordia New" w:hAnsi="Cordia New" w:cs="Cordia New"/>
          <w:sz w:val="32"/>
          <w:szCs w:val="32"/>
        </w:rPr>
        <w:t>.</w:t>
      </w:r>
      <w:r w:rsidRPr="00F76959">
        <w:rPr>
          <w:rFonts w:ascii="Cordia New" w:hAnsi="Cordia New" w:cs="Cordia New"/>
          <w:sz w:val="32"/>
          <w:szCs w:val="32"/>
          <w:cs/>
        </w:rPr>
        <w:t>จี</w:t>
      </w:r>
      <w:r w:rsidRPr="00F76959">
        <w:rPr>
          <w:rFonts w:ascii="Cordia New" w:hAnsi="Cordia New" w:cs="Cordia New"/>
          <w:sz w:val="32"/>
          <w:szCs w:val="32"/>
        </w:rPr>
        <w:t>.</w:t>
      </w:r>
      <w:r w:rsidRPr="00F76959">
        <w:rPr>
          <w:rFonts w:ascii="Cordia New" w:hAnsi="Cordia New" w:cs="Cordia New"/>
          <w:sz w:val="32"/>
          <w:szCs w:val="32"/>
          <w:cs/>
        </w:rPr>
        <w:t>อี</w:t>
      </w:r>
      <w:r w:rsidRPr="00F76959">
        <w:rPr>
          <w:rFonts w:ascii="Cordia New" w:hAnsi="Cordia New" w:cs="Cordia New"/>
          <w:sz w:val="32"/>
          <w:szCs w:val="32"/>
        </w:rPr>
        <w:t xml:space="preserve">. </w:t>
      </w:r>
      <w:r w:rsidRPr="00F76959">
        <w:rPr>
          <w:rFonts w:ascii="Cordia New" w:hAnsi="Cordia New" w:cs="Cordia New"/>
          <w:sz w:val="32"/>
          <w:szCs w:val="32"/>
          <w:cs/>
        </w:rPr>
        <w:t>ฮอลล์</w:t>
      </w:r>
      <w:r w:rsidRPr="00F76959">
        <w:rPr>
          <w:rFonts w:ascii="Cordia New" w:hAnsi="Cordia New" w:cs="Cordia New"/>
          <w:sz w:val="32"/>
          <w:szCs w:val="32"/>
        </w:rPr>
        <w:t xml:space="preserve">, </w:t>
      </w:r>
      <w:r w:rsidR="003E2646" w:rsidRPr="00F76959">
        <w:rPr>
          <w:rFonts w:ascii="Cordia New" w:hAnsi="Cordia New" w:cs="Cordia New" w:hint="cs"/>
          <w:sz w:val="32"/>
          <w:szCs w:val="32"/>
          <w:cs/>
        </w:rPr>
        <w:t>๒๕๒๒:</w:t>
      </w:r>
      <w:r w:rsidRPr="00F76959">
        <w:rPr>
          <w:rFonts w:ascii="Cordia New" w:hAnsi="Cordia New" w:cs="Cordia New"/>
          <w:sz w:val="32"/>
          <w:szCs w:val="32"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๑๒๓</w:t>
      </w:r>
      <w:r w:rsidRPr="00F76959">
        <w:rPr>
          <w:rFonts w:ascii="Cordia New" w:hAnsi="Cordia New" w:cs="Cordia New"/>
          <w:sz w:val="32"/>
          <w:szCs w:val="32"/>
        </w:rPr>
        <w:t>-</w:t>
      </w:r>
      <w:r w:rsidRPr="00F76959">
        <w:rPr>
          <w:rFonts w:ascii="Cordia New" w:hAnsi="Cordia New" w:cs="Cordia New"/>
          <w:sz w:val="32"/>
          <w:szCs w:val="32"/>
          <w:cs/>
        </w:rPr>
        <w:t>๑๒๔</w:t>
      </w:r>
      <w:r w:rsidRPr="00F76959">
        <w:rPr>
          <w:rFonts w:ascii="Cordia New" w:hAnsi="Cordia New" w:cs="Cordia New"/>
          <w:sz w:val="32"/>
          <w:szCs w:val="32"/>
        </w:rPr>
        <w:t xml:space="preserve">) </w:t>
      </w:r>
    </w:p>
    <w:p w:rsidR="00987BA4" w:rsidRDefault="00987BA4" w:rsidP="005E71B5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      ร่วมสมัยกับอาณาจักรเจนละ</w:t>
      </w:r>
      <w:r w:rsidR="0097470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มีหลักฐานหลายประการที่แสดงว่าเมืองนครราชสีมาได้รับอิทธิพลวัฒนธรรมสม</w:t>
      </w:r>
      <w:r w:rsidR="003E2646">
        <w:rPr>
          <w:rFonts w:ascii="Cordia New" w:hAnsi="Cordia New" w:cs="Cordia New"/>
          <w:sz w:val="32"/>
          <w:szCs w:val="32"/>
          <w:cs/>
        </w:rPr>
        <w:t xml:space="preserve">ัยทวารวดี โดยเฉพาะที่เมืองเสมา </w:t>
      </w:r>
      <w:r w:rsidRPr="00F76959">
        <w:rPr>
          <w:rFonts w:ascii="Cordia New" w:hAnsi="Cordia New" w:cs="Cordia New"/>
          <w:sz w:val="32"/>
          <w:szCs w:val="32"/>
          <w:cs/>
        </w:rPr>
        <w:t>อำเภอสูงเนิน</w:t>
      </w:r>
      <w:r w:rsidR="003E264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พบชุมชนที่มีคูน้ำคันดินเป็นรูปวงรี  มีการพบศิลาธรรมจักร</w:t>
      </w:r>
      <w:r w:rsidR="003E264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และพระพุทธไสยาสน์</w:t>
      </w:r>
      <w:r w:rsidR="003E264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ปัจจุบันอยู่ที่วัดคลองขวาง</w:t>
      </w:r>
      <w:r w:rsidR="003E264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ตำบลเสมา</w:t>
      </w:r>
      <w:r w:rsidR="003E264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อำเภอสูงเนิน แต่ไม่แน่ใจว่าอาณาจักรทวารวดีจะแผ่อำนาจเข้าครอบครองหรือไม่</w:t>
      </w:r>
      <w:r w:rsidR="003E264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เพราะฝีมือเป็นของช่างพื้นเมือง </w:t>
      </w:r>
    </w:p>
    <w:p w:rsidR="0090725B" w:rsidRDefault="0090725B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90725B" w:rsidRDefault="00784865" w:rsidP="0090725B">
      <w:pPr>
        <w:spacing w:line="276" w:lineRule="auto"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inline distT="0" distB="0" distL="0" distR="0">
            <wp:extent cx="4206240" cy="3741420"/>
            <wp:effectExtent l="19050" t="0" r="3810" b="0"/>
            <wp:docPr id="2" name="Picture 2" descr="ภาพวาดแผนที่เมืองเสม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ภาพวาดแผนที่เมืองเสม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5B" w:rsidRDefault="0090725B" w:rsidP="0090725B">
      <w:pPr>
        <w:spacing w:line="276" w:lineRule="auto"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แผนผังเมืองเสมา</w:t>
      </w:r>
    </w:p>
    <w:p w:rsidR="0090725B" w:rsidRDefault="0090725B" w:rsidP="0090725B">
      <w:pPr>
        <w:spacing w:line="276" w:lineRule="auto"/>
        <w:jc w:val="center"/>
        <w:rPr>
          <w:rFonts w:ascii="Cordia New" w:hAnsi="Cordia New" w:cs="Cordia New"/>
          <w:sz w:val="32"/>
          <w:szCs w:val="32"/>
        </w:rPr>
      </w:pPr>
    </w:p>
    <w:p w:rsidR="0090725B" w:rsidRDefault="0090725B" w:rsidP="0090725B">
      <w:pPr>
        <w:spacing w:line="276" w:lineRule="auto"/>
        <w:jc w:val="center"/>
        <w:rPr>
          <w:rFonts w:ascii="Cordia New" w:hAnsi="Cordia New" w:cs="Cordia New"/>
          <w:sz w:val="32"/>
          <w:szCs w:val="32"/>
          <w:cs/>
        </w:rPr>
      </w:pPr>
    </w:p>
    <w:p w:rsidR="00974708" w:rsidRDefault="00784865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</w:rPr>
        <w:lastRenderedPageBreak/>
        <w:drawing>
          <wp:inline distT="0" distB="0" distL="0" distR="0">
            <wp:extent cx="5715000" cy="2621280"/>
            <wp:effectExtent l="19050" t="0" r="0" b="0"/>
            <wp:docPr id="3" name="Picture 3" descr="รวมภาพพร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วมภาพพร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5B" w:rsidRDefault="0090725B" w:rsidP="0090725B">
      <w:pPr>
        <w:spacing w:line="276" w:lineRule="auto"/>
        <w:jc w:val="center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>พระพุทธไสยาสน์</w:t>
      </w:r>
    </w:p>
    <w:p w:rsidR="003E2646" w:rsidRDefault="003E2646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3E2646" w:rsidRPr="00F76959" w:rsidRDefault="003E2646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987BA4" w:rsidRDefault="00987BA4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</w:rPr>
        <w:t xml:space="preserve">     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     อาณาจักรศรีจนาศะ พุทธศตวรรษที่ ๑๕ </w:t>
      </w:r>
      <w:r w:rsidRPr="00F76959">
        <w:rPr>
          <w:rFonts w:ascii="Cordia New" w:hAnsi="Cordia New" w:cs="Cordia New"/>
          <w:sz w:val="32"/>
          <w:szCs w:val="32"/>
        </w:rPr>
        <w:t xml:space="preserve">- </w:t>
      </w:r>
      <w:r w:rsidRPr="00F76959">
        <w:rPr>
          <w:rFonts w:ascii="Cordia New" w:hAnsi="Cordia New" w:cs="Cordia New"/>
          <w:sz w:val="32"/>
          <w:szCs w:val="32"/>
          <w:cs/>
        </w:rPr>
        <w:t>๑๖ ร่วมสมัยกับอาณาจักรเจนละ ทวารวดี</w:t>
      </w:r>
      <w:r w:rsidR="00EB5872" w:rsidRPr="00F76959">
        <w:rPr>
          <w:rFonts w:ascii="Cordia New" w:hAnsi="Cordia New" w:cs="Cordia New"/>
          <w:sz w:val="32"/>
          <w:szCs w:val="32"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ศรีวิชัยและโยนก มีศิลาจารึกบ่ออีกาซึ่งศาสตราจารย์ยอร์ช  เซ</w:t>
      </w:r>
      <w:r w:rsidR="005E71B5">
        <w:rPr>
          <w:rFonts w:ascii="Cordia New" w:hAnsi="Cordia New" w:cs="Cordia New"/>
          <w:sz w:val="32"/>
          <w:szCs w:val="32"/>
          <w:cs/>
        </w:rPr>
        <w:t xml:space="preserve">เดส์ได้อ่านจารึกนี้ </w:t>
      </w:r>
      <w:r w:rsidR="005E71B5">
        <w:rPr>
          <w:rFonts w:ascii="Cordia New" w:hAnsi="Cordia New" w:cs="Cordia New" w:hint="cs"/>
          <w:sz w:val="32"/>
          <w:szCs w:val="32"/>
          <w:cs/>
        </w:rPr>
        <w:t>โดย</w:t>
      </w:r>
      <w:r w:rsidR="005E71B5">
        <w:rPr>
          <w:rFonts w:ascii="Cordia New" w:hAnsi="Cordia New" w:cs="Cordia New"/>
          <w:sz w:val="32"/>
          <w:szCs w:val="32"/>
          <w:cs/>
        </w:rPr>
        <w:t>ศาสตราจารย์หม่อมเจ้า</w:t>
      </w:r>
      <w:r w:rsidR="004865C9">
        <w:rPr>
          <w:rFonts w:ascii="Cordia New" w:hAnsi="Cordia New" w:cs="Cordia New" w:hint="cs"/>
          <w:sz w:val="32"/>
          <w:szCs w:val="32"/>
          <w:cs/>
        </w:rPr>
        <w:t xml:space="preserve">                     </w:t>
      </w:r>
      <w:r w:rsidR="005E71B5">
        <w:rPr>
          <w:rFonts w:ascii="Cordia New" w:hAnsi="Cordia New" w:cs="Cordia New"/>
          <w:sz w:val="32"/>
          <w:szCs w:val="32"/>
          <w:cs/>
        </w:rPr>
        <w:t>สุภัทรดิศ ดิศกุล</w:t>
      </w:r>
      <w:r w:rsidRPr="00F76959">
        <w:rPr>
          <w:rFonts w:ascii="Cordia New" w:hAnsi="Cordia New" w:cs="Cordia New"/>
          <w:sz w:val="32"/>
          <w:szCs w:val="32"/>
          <w:cs/>
        </w:rPr>
        <w:t>ทรงแปลจากภาษาฝรั่งเศสว่าจารึกนี</w:t>
      </w:r>
      <w:r w:rsidR="005E71B5">
        <w:rPr>
          <w:rFonts w:ascii="Cordia New" w:hAnsi="Cordia New" w:cs="Cordia New"/>
          <w:sz w:val="32"/>
          <w:szCs w:val="32"/>
          <w:cs/>
        </w:rPr>
        <w:t>้</w:t>
      </w:r>
      <w:r w:rsidR="005E71B5">
        <w:rPr>
          <w:rFonts w:ascii="Cordia New" w:hAnsi="Cordia New" w:cs="Cordia New" w:hint="cs"/>
          <w:sz w:val="32"/>
          <w:szCs w:val="32"/>
          <w:cs/>
        </w:rPr>
        <w:t>มีเนื้อหา</w:t>
      </w:r>
      <w:r w:rsidR="005E71B5">
        <w:rPr>
          <w:rFonts w:ascii="Cordia New" w:hAnsi="Cordia New" w:cs="Cordia New"/>
          <w:sz w:val="32"/>
          <w:szCs w:val="32"/>
          <w:cs/>
        </w:rPr>
        <w:t>เกี่ยวกับพุทธศาสนา และกล่าวถึง</w:t>
      </w:r>
      <w:r w:rsidRPr="00F76959">
        <w:rPr>
          <w:rFonts w:ascii="Cordia New" w:hAnsi="Cordia New" w:cs="Cordia New"/>
          <w:sz w:val="32"/>
          <w:szCs w:val="32"/>
          <w:cs/>
        </w:rPr>
        <w:t>พระราชาแห่งอาณาจักรศรีจนาศะทรงอุทิศปศุสัตว์และทาสทั้ง</w:t>
      </w:r>
      <w:r w:rsidR="005E71B5">
        <w:rPr>
          <w:rFonts w:ascii="Cordia New" w:hAnsi="Cordia New" w:cs="Cordia New"/>
          <w:sz w:val="32"/>
          <w:szCs w:val="32"/>
          <w:cs/>
        </w:rPr>
        <w:t xml:space="preserve">หญิงชายถวายแด่พระภิกษุสงฆ์ </w:t>
      </w:r>
      <w:r w:rsidR="005B598C" w:rsidRPr="00F76959">
        <w:rPr>
          <w:rFonts w:ascii="Cordia New" w:hAnsi="Cordia New" w:cs="Cordia New"/>
          <w:sz w:val="32"/>
          <w:szCs w:val="32"/>
          <w:cs/>
        </w:rPr>
        <w:t>และ</w:t>
      </w:r>
      <w:r w:rsidRPr="00F76959">
        <w:rPr>
          <w:rFonts w:ascii="Cordia New" w:hAnsi="Cordia New" w:cs="Cordia New"/>
          <w:sz w:val="32"/>
          <w:szCs w:val="32"/>
          <w:cs/>
        </w:rPr>
        <w:t>จารึกอีกหลักหนึ่งกล่าวถึงพระราชาแห่งศรีจนาศะว่าเป็นกษ</w:t>
      </w:r>
      <w:r w:rsidR="005E71B5">
        <w:rPr>
          <w:rFonts w:ascii="Cordia New" w:hAnsi="Cordia New" w:cs="Cordia New"/>
          <w:sz w:val="32"/>
          <w:szCs w:val="32"/>
          <w:cs/>
        </w:rPr>
        <w:t xml:space="preserve">ัตริย์ที่ครองอาณาจักรอยู่นอกเขตอาณาจักรในกัมพูชา </w:t>
      </w:r>
      <w:r w:rsidR="005E71B5">
        <w:rPr>
          <w:rFonts w:ascii="Cordia New" w:hAnsi="Cordia New" w:cs="Cordia New" w:hint="cs"/>
          <w:sz w:val="32"/>
          <w:szCs w:val="32"/>
          <w:cs/>
        </w:rPr>
        <w:t xml:space="preserve">                    </w:t>
      </w:r>
      <w:r w:rsidRPr="00F76959">
        <w:rPr>
          <w:rFonts w:ascii="Cordia New" w:hAnsi="Cordia New" w:cs="Cordia New"/>
          <w:sz w:val="32"/>
          <w:szCs w:val="32"/>
          <w:cs/>
        </w:rPr>
        <w:t>แต่ศูนย์กลางอาณาจักร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ศรีจนาศะ</w:t>
      </w:r>
      <w:r w:rsidRPr="00F76959">
        <w:rPr>
          <w:rFonts w:ascii="Cordia New" w:hAnsi="Cordia New" w:cs="Cordia New"/>
          <w:sz w:val="32"/>
          <w:szCs w:val="32"/>
          <w:cs/>
        </w:rPr>
        <w:t>นั้นเราไม่อาจปักใจว่าอยู่บริเวณบ่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ออีกา ตำบลเสมา อำเภอสูงเนิน</w:t>
      </w:r>
      <w:r w:rsidRPr="00F76959">
        <w:rPr>
          <w:rFonts w:ascii="Cordia New" w:hAnsi="Cordia New" w:cs="Cordia New"/>
          <w:sz w:val="32"/>
          <w:szCs w:val="32"/>
          <w:cs/>
        </w:rPr>
        <w:t>แต่น่าจะอยู่บริเวณที่ราบสูงโคราชมากกว่าบริเวณลุ่มน้ำเจ้าพระยา นอกจากนี้น่าเชื่อว่าอาณาจักรศรีจนาศะได้รวมตัวเป็นอาณาจักรที่มั่นคง</w:t>
      </w:r>
      <w:r w:rsidR="005E71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ก่อนพุทธศตวรรษที่ ๑๕ เพราะมีการกล่าวชื่อของอังศุเทพ</w:t>
      </w:r>
      <w:r w:rsidR="005E71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ซึ่งคงจะเป็นนามบรรพบุรุษก่อนที่จะสร้างจารึกบ่ออีกา  พุทธศักราช  ๑๔๑๑  อาณาจักรนี้คงจะรุ่งเรืองสืบต่อมา</w:t>
      </w:r>
      <w:r w:rsidR="005E71B5">
        <w:rPr>
          <w:rFonts w:ascii="Cordia New" w:hAnsi="Cordia New" w:cs="Cordia New" w:hint="cs"/>
          <w:sz w:val="32"/>
          <w:szCs w:val="32"/>
          <w:cs/>
        </w:rPr>
        <w:t xml:space="preserve">               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ในพุทธศตวรรษที่ ๑๕ </w:t>
      </w:r>
    </w:p>
    <w:p w:rsidR="009A57F4" w:rsidRDefault="009A57F4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9A57F4" w:rsidRPr="00F76959" w:rsidRDefault="009A57F4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987BA4" w:rsidRDefault="00987BA4" w:rsidP="005E71B5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lastRenderedPageBreak/>
        <w:t xml:space="preserve">          และในราวพุทธศตวรรษที่ ๑๕ นี้เอง  ขอมสมัย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พระนครหรืออาณาจักรกัมพูชาได้แผ่</w:t>
      </w:r>
      <w:r w:rsidRPr="00F76959">
        <w:rPr>
          <w:rFonts w:ascii="Cordia New" w:hAnsi="Cordia New" w:cs="Cordia New"/>
          <w:sz w:val="32"/>
          <w:szCs w:val="32"/>
          <w:cs/>
        </w:rPr>
        <w:t>ขยายอิทธพล</w:t>
      </w:r>
      <w:r w:rsidR="00831085">
        <w:rPr>
          <w:rFonts w:ascii="Cordia New" w:hAnsi="Cordia New" w:cs="Cordia New" w:hint="cs"/>
          <w:sz w:val="32"/>
          <w:szCs w:val="32"/>
          <w:cs/>
        </w:rPr>
        <w:t xml:space="preserve">   </w:t>
      </w:r>
      <w:r w:rsidRPr="00F76959">
        <w:rPr>
          <w:rFonts w:ascii="Cordia New" w:hAnsi="Cordia New" w:cs="Cordia New"/>
          <w:sz w:val="32"/>
          <w:szCs w:val="32"/>
          <w:cs/>
        </w:rPr>
        <w:t>เข้ามาในเมืองนครราชสีมา  เพราะ</w:t>
      </w:r>
      <w:r w:rsidR="009C1E9A" w:rsidRPr="00F76959">
        <w:rPr>
          <w:rFonts w:ascii="Cordia New" w:hAnsi="Cordia New" w:cs="Cordia New"/>
          <w:sz w:val="32"/>
          <w:szCs w:val="32"/>
          <w:cs/>
        </w:rPr>
        <w:t>ปรากฏ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พระนามของพระเจ้ายโศวรมันที่ ๑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="00831085">
        <w:rPr>
          <w:rFonts w:ascii="Cordia New" w:hAnsi="Cordia New" w:cs="Cordia New"/>
          <w:sz w:val="32"/>
          <w:szCs w:val="32"/>
          <w:cs/>
        </w:rPr>
        <w:t xml:space="preserve">พุทธศักราช </w:t>
      </w:r>
      <w:r w:rsidRPr="00F76959">
        <w:rPr>
          <w:rFonts w:ascii="Cordia New" w:hAnsi="Cordia New" w:cs="Cordia New"/>
          <w:sz w:val="32"/>
          <w:szCs w:val="32"/>
          <w:cs/>
        </w:rPr>
        <w:t>๑๔๓๒</w:t>
      </w:r>
      <w:r w:rsidRPr="00F76959">
        <w:rPr>
          <w:rFonts w:ascii="Cordia New" w:hAnsi="Cordia New" w:cs="Cordia New"/>
          <w:sz w:val="32"/>
          <w:szCs w:val="32"/>
        </w:rPr>
        <w:t>)</w:t>
      </w:r>
      <w:r w:rsidR="0045578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831085">
        <w:rPr>
          <w:rFonts w:ascii="Cordia New" w:hAnsi="Cordia New" w:cs="Cordia New" w:hint="cs"/>
          <w:sz w:val="32"/>
          <w:szCs w:val="32"/>
          <w:cs/>
        </w:rPr>
        <w:t xml:space="preserve">         </w:t>
      </w:r>
      <w:r w:rsidR="00831085">
        <w:rPr>
          <w:rFonts w:ascii="Cordia New" w:hAnsi="Cordia New" w:cs="Cordia New"/>
          <w:sz w:val="32"/>
          <w:szCs w:val="32"/>
          <w:cs/>
        </w:rPr>
        <w:t>ที่ปราสาท</w:t>
      </w:r>
      <w:r w:rsidRPr="00F76959">
        <w:rPr>
          <w:rFonts w:ascii="Cordia New" w:hAnsi="Cordia New" w:cs="Cordia New"/>
          <w:sz w:val="32"/>
          <w:szCs w:val="32"/>
          <w:cs/>
        </w:rPr>
        <w:t>พนมวัน  ตำบลบ้านโพธิ์  อำเภอเมื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อง  และมีการสร้างปราสาทหินเมือง</w:t>
      </w:r>
      <w:r w:rsidR="00831085">
        <w:rPr>
          <w:rFonts w:ascii="Cordia New" w:hAnsi="Cordia New" w:cs="Cordia New"/>
          <w:sz w:val="32"/>
          <w:szCs w:val="32"/>
          <w:cs/>
        </w:rPr>
        <w:t xml:space="preserve">แขก </w:t>
      </w:r>
      <w:r w:rsidRPr="00F76959">
        <w:rPr>
          <w:rFonts w:ascii="Cordia New" w:hAnsi="Cordia New" w:cs="Cordia New"/>
          <w:sz w:val="32"/>
          <w:szCs w:val="32"/>
          <w:cs/>
        </w:rPr>
        <w:t>ตำบลโคร</w:t>
      </w:r>
      <w:r w:rsidR="00EB5872" w:rsidRPr="00F76959">
        <w:rPr>
          <w:rFonts w:ascii="Cordia New" w:hAnsi="Cordia New" w:cs="Cordia New"/>
          <w:sz w:val="32"/>
          <w:szCs w:val="32"/>
          <w:cs/>
        </w:rPr>
        <w:t xml:space="preserve">าช </w:t>
      </w:r>
      <w:r w:rsidR="00831085">
        <w:rPr>
          <w:rFonts w:ascii="Cordia New" w:hAnsi="Cordia New" w:cs="Cordia New" w:hint="cs"/>
          <w:sz w:val="32"/>
          <w:szCs w:val="32"/>
          <w:cs/>
        </w:rPr>
        <w:t xml:space="preserve">              </w:t>
      </w:r>
      <w:r w:rsidRPr="00F76959">
        <w:rPr>
          <w:rFonts w:ascii="Cordia New" w:hAnsi="Cordia New" w:cs="Cordia New"/>
          <w:sz w:val="32"/>
          <w:szCs w:val="32"/>
          <w:cs/>
        </w:rPr>
        <w:t>พบศิลาทับหลังที่สถานพระนารายณ์  วัดพระนารายณ์มหาราช  อำเภอเมือง</w:t>
      </w:r>
      <w:r w:rsidR="001F576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9A57F4">
        <w:rPr>
          <w:rFonts w:ascii="Cordia New" w:hAnsi="Cordia New" w:cs="Cordia New"/>
          <w:sz w:val="32"/>
          <w:szCs w:val="32"/>
          <w:cs/>
        </w:rPr>
        <w:t>นอกจากนี้ยังมีการสร้างปราสาท</w:t>
      </w:r>
      <w:r w:rsidRPr="00F76959">
        <w:rPr>
          <w:rFonts w:ascii="Cordia New" w:hAnsi="Cordia New" w:cs="Cordia New"/>
          <w:sz w:val="32"/>
          <w:szCs w:val="32"/>
          <w:cs/>
        </w:rPr>
        <w:t>พิมายสมัยพระเจ้าสุริยวรมันที่ ๑  และสร้างต่อเนื่องมาถึงสมัยพระเจ้าชัยวรมันที่ ๗</w:t>
      </w:r>
      <w:r w:rsidR="009A57F4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F76959">
        <w:rPr>
          <w:rFonts w:ascii="Cordia New" w:hAnsi="Cordia New" w:cs="Cordia New"/>
          <w:sz w:val="32"/>
          <w:szCs w:val="32"/>
          <w:cs/>
        </w:rPr>
        <w:t>แต่เมื่อสิ้นพระเจ้าชัยวรมันที่ ๗ อาณาจักรขอมสมัยพระนครเสื่อมลง  ขอมคงไม่ได้คว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บคุมดินแดนแถบนี้อย่างเข้มงวดนัก</w:t>
      </w:r>
      <w:r w:rsidR="001F576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เพราะในสมัยอาณาจ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ักรสุโขทัยเขตแดนของไทยยังไม่รวม</w:t>
      </w:r>
      <w:r w:rsidRPr="00F76959">
        <w:rPr>
          <w:rFonts w:ascii="Cordia New" w:hAnsi="Cordia New" w:cs="Cordia New"/>
          <w:sz w:val="32"/>
          <w:szCs w:val="32"/>
          <w:cs/>
        </w:rPr>
        <w:t>เมืองนครราชสีมา</w:t>
      </w:r>
      <w:r w:rsidR="009A57F4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1F5768">
        <w:rPr>
          <w:rFonts w:ascii="Cordia New" w:hAnsi="Cordia New" w:cs="Cordia New" w:hint="cs"/>
          <w:sz w:val="32"/>
          <w:szCs w:val="32"/>
          <w:cs/>
        </w:rPr>
        <w:t>โดย</w:t>
      </w:r>
      <w:r w:rsidRPr="00F76959">
        <w:rPr>
          <w:rFonts w:ascii="Cordia New" w:hAnsi="Cordia New" w:cs="Cordia New"/>
          <w:sz w:val="32"/>
          <w:szCs w:val="32"/>
          <w:cs/>
        </w:rPr>
        <w:t>เมืองนครราชสีมารวมกับอาณาจักรกรุงศรีอยุธยา</w:t>
      </w:r>
      <w:r w:rsidR="0003559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สมัยพระรามาธิบดีที่ ๑ </w:t>
      </w:r>
    </w:p>
    <w:p w:rsidR="009A57F4" w:rsidRDefault="00784865" w:rsidP="009A57F4">
      <w:pPr>
        <w:spacing w:before="240" w:line="276" w:lineRule="auto"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</w:rPr>
        <w:drawing>
          <wp:inline distT="0" distB="0" distL="0" distR="0">
            <wp:extent cx="4800600" cy="3139440"/>
            <wp:effectExtent l="19050" t="0" r="0" b="3810"/>
            <wp:docPr id="4" name="Picture 4" descr="ปราสาทหินพิมายก่อนการบูรณ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ปราสาทหินพิมายก่อนการบูรณ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F4" w:rsidRPr="00F76959" w:rsidRDefault="009A57F4" w:rsidP="009A57F4">
      <w:pPr>
        <w:spacing w:before="240" w:line="276" w:lineRule="auto"/>
        <w:jc w:val="center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>ปราสาทพิมายก่อนการบูรณะ</w:t>
      </w:r>
    </w:p>
    <w:p w:rsidR="00987BA4" w:rsidRPr="00F76959" w:rsidRDefault="00987BA4" w:rsidP="001F5768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      ชื่อเมืองนครราชสีมาถูกกล่าวถึงเป็นครั้งแรกจากเอกสารสมัยพระบรมไตรโลกนาถ</w:t>
      </w:r>
      <w:r w:rsidR="0003559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ในกฎหมายเรื่อง พระอัยการตำแหน่งนาพลเรือนและนาทหารหัวเม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ืองที่ประกาศใช้ในปีพุทธศักราช</w:t>
      </w:r>
      <w:r w:rsidRPr="00F76959">
        <w:rPr>
          <w:rFonts w:ascii="Cordia New" w:hAnsi="Cordia New" w:cs="Cordia New"/>
          <w:sz w:val="32"/>
          <w:szCs w:val="32"/>
        </w:rPr>
        <w:t>1998</w:t>
      </w:r>
      <w:r w:rsidR="004865C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ระบุว่า</w:t>
      </w:r>
      <w:r w:rsidR="009E3272">
        <w:rPr>
          <w:rFonts w:ascii="Cordia New" w:hAnsi="Cordia New" w:cs="Cordia New" w:hint="cs"/>
          <w:sz w:val="32"/>
          <w:szCs w:val="32"/>
          <w:cs/>
        </w:rPr>
        <w:t xml:space="preserve">                      </w:t>
      </w:r>
      <w:r w:rsidRPr="00F76959">
        <w:rPr>
          <w:rFonts w:ascii="Cordia New" w:hAnsi="Cordia New" w:cs="Cordia New"/>
          <w:sz w:val="32"/>
          <w:szCs w:val="32"/>
          <w:cs/>
        </w:rPr>
        <w:t>เมืองนครราชสีมาเป็นเมืองชั้นโท เจ้าเมืองมีบรรดาศักดิ์เป็นออกญากำ</w:t>
      </w:r>
      <w:r w:rsidR="00952321" w:rsidRPr="00F76959">
        <w:rPr>
          <w:rFonts w:ascii="Cordia New" w:hAnsi="Cordia New" w:cs="Cordia New"/>
          <w:sz w:val="32"/>
          <w:szCs w:val="32"/>
          <w:cs/>
        </w:rPr>
        <w:t>แหงสงครามรามภักดีพิรียะภาหะ</w:t>
      </w:r>
      <w:r w:rsidR="009E3272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ศักดินา ๑๐</w:t>
      </w:r>
      <w:r w:rsidRPr="00F76959">
        <w:rPr>
          <w:rFonts w:ascii="Cordia New" w:hAnsi="Cordia New" w:cs="Cordia New"/>
          <w:sz w:val="32"/>
          <w:szCs w:val="32"/>
        </w:rPr>
        <w:t>,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๐๐๐ ไร่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กรมศิลปากร </w:t>
      </w:r>
      <w:r w:rsidR="0003559C" w:rsidRPr="00F76959">
        <w:rPr>
          <w:rFonts w:ascii="Cordia New" w:hAnsi="Cordia New" w:cs="Cordia New" w:hint="cs"/>
          <w:sz w:val="32"/>
          <w:szCs w:val="32"/>
          <w:cs/>
        </w:rPr>
        <w:t>๒๕๒๑:</w:t>
      </w:r>
      <w:r w:rsidRPr="00F76959">
        <w:rPr>
          <w:rFonts w:ascii="Cordia New" w:hAnsi="Cordia New" w:cs="Cordia New"/>
          <w:sz w:val="32"/>
          <w:szCs w:val="32"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๑๗๕</w:t>
      </w:r>
      <w:r w:rsidR="0003559C" w:rsidRPr="00F76959">
        <w:rPr>
          <w:rFonts w:ascii="Cordia New" w:hAnsi="Cordia New" w:cs="Cordia New"/>
          <w:sz w:val="32"/>
          <w:szCs w:val="32"/>
        </w:rPr>
        <w:t>)</w:t>
      </w:r>
      <w:r w:rsidR="0003559C" w:rsidRPr="00F76959">
        <w:rPr>
          <w:rFonts w:ascii="Cordia New" w:hAnsi="Cordia New" w:cs="Cordia New" w:hint="cs"/>
          <w:sz w:val="32"/>
          <w:szCs w:val="32"/>
          <w:cs/>
        </w:rPr>
        <w:t xml:space="preserve"> แต่ที่น่าสนใจที่สุดอยู่ตรงที่ว่านครราชสีมาเป็นเมือง</w:t>
      </w:r>
      <w:r w:rsidR="009E3272">
        <w:rPr>
          <w:rFonts w:ascii="Cordia New" w:hAnsi="Cordia New" w:cs="Cordia New" w:hint="cs"/>
          <w:sz w:val="32"/>
          <w:szCs w:val="32"/>
          <w:cs/>
        </w:rPr>
        <w:t xml:space="preserve">              </w:t>
      </w:r>
      <w:r w:rsidR="0003559C" w:rsidRPr="00F76959">
        <w:rPr>
          <w:rFonts w:ascii="Cordia New" w:hAnsi="Cordia New" w:cs="Cordia New" w:hint="cs"/>
          <w:sz w:val="32"/>
          <w:szCs w:val="32"/>
          <w:cs/>
        </w:rPr>
        <w:t>ในภาคตะวันออกเฉียงเหนือเพียงเมืองเดียวที่ถูกระบุไว้ในรายชื่อเมืองของกฎหมายฉบับนี</w:t>
      </w:r>
      <w:r w:rsidR="0003559C" w:rsidRPr="00F76959">
        <w:rPr>
          <w:rFonts w:ascii="Cordia New" w:hAnsi="Cordia New" w:cs="Cordia New"/>
          <w:sz w:val="32"/>
          <w:szCs w:val="32"/>
          <w:cs/>
        </w:rPr>
        <w:t>้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                                                        </w:t>
      </w:r>
    </w:p>
    <w:p w:rsidR="00987BA4" w:rsidRPr="00F76959" w:rsidRDefault="00987BA4" w:rsidP="009E3272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lastRenderedPageBreak/>
        <w:t xml:space="preserve">           ก่อนหน้านี้เมืองนครราชสีมาน่าจะยังไม่ได้เป็นส่วนหนึ่งของอาณาจักรไทย</w:t>
      </w:r>
      <w:r w:rsidR="009E3272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ย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ังอยู่</w:t>
      </w:r>
      <w:r w:rsidRPr="00F76959">
        <w:rPr>
          <w:rFonts w:ascii="Cordia New" w:hAnsi="Cordia New" w:cs="Cordia New"/>
          <w:sz w:val="32"/>
          <w:szCs w:val="32"/>
          <w:cs/>
        </w:rPr>
        <w:t>ภายใต้</w:t>
      </w:r>
      <w:r w:rsidR="009E3272">
        <w:rPr>
          <w:rFonts w:ascii="Cordia New" w:hAnsi="Cordia New" w:cs="Cordia New" w:hint="cs"/>
          <w:sz w:val="32"/>
          <w:szCs w:val="32"/>
          <w:cs/>
        </w:rPr>
        <w:t xml:space="preserve">                   </w:t>
      </w:r>
      <w:r w:rsidRPr="00F76959">
        <w:rPr>
          <w:rFonts w:ascii="Cordia New" w:hAnsi="Cordia New" w:cs="Cordia New"/>
          <w:sz w:val="32"/>
          <w:szCs w:val="32"/>
          <w:cs/>
        </w:rPr>
        <w:t>การปกครองของกัมพูชา  แต่คงจะควบคุมดูแลไม่เข้มงวด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มากนัก  เพราะกัมพูชานั้นเริ่ม</w:t>
      </w:r>
      <w:r w:rsidRPr="00F76959">
        <w:rPr>
          <w:rFonts w:ascii="Cordia New" w:hAnsi="Cordia New" w:cs="Cordia New"/>
          <w:sz w:val="32"/>
          <w:szCs w:val="32"/>
          <w:cs/>
        </w:rPr>
        <w:t>เสื่อมอำนาจลงตั้งแต่สิ้นสมัยพระเจ้าชัยวรมันที่</w:t>
      </w:r>
      <w:r w:rsidR="0003559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๗</w:t>
      </w:r>
      <w:r w:rsidR="0003559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แม้ว่าจะม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ีคนไทยแถบลุ่มแม่น้ำยมจะสามารถ</w:t>
      </w:r>
      <w:r w:rsidRPr="00F76959">
        <w:rPr>
          <w:rFonts w:ascii="Cordia New" w:hAnsi="Cordia New" w:cs="Cordia New"/>
          <w:sz w:val="32"/>
          <w:szCs w:val="32"/>
          <w:cs/>
        </w:rPr>
        <w:t>ตั้งตัวเป็นอิสระและสถาปนาอาณาจักรสุโขทัยได้สำเร็จในปลายพุทธ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ศตวรรษที่</w:t>
      </w:r>
      <w:r w:rsidR="0003559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5B598C" w:rsidRPr="00F76959">
        <w:rPr>
          <w:rFonts w:ascii="Cordia New" w:hAnsi="Cordia New" w:cs="Cordia New"/>
          <w:sz w:val="32"/>
          <w:szCs w:val="32"/>
          <w:cs/>
        </w:rPr>
        <w:t>๑๘ แต่ยังไม่มีอิทธิพล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แผ่มาจนถึงนครราชสีมาที่คงเป็นเพียงเมืองชายเขตแดนของอาณาจักรในสมัยนั้น                </w:t>
      </w:r>
    </w:p>
    <w:p w:rsidR="00987BA4" w:rsidRPr="00F76959" w:rsidRDefault="00987BA4" w:rsidP="009E3272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      แต่อย่างไรก็ตามมีหลักฐานที่แสดงว่าเมืองนครราชส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ีมาอาจจะได้ติดต่อกับอาณาจักร</w:t>
      </w:r>
      <w:r w:rsidRPr="00F76959">
        <w:rPr>
          <w:rFonts w:ascii="Cordia New" w:hAnsi="Cordia New" w:cs="Cordia New"/>
          <w:sz w:val="32"/>
          <w:szCs w:val="32"/>
          <w:cs/>
        </w:rPr>
        <w:t>ไทย</w:t>
      </w:r>
      <w:r w:rsidR="009E3272">
        <w:rPr>
          <w:rFonts w:ascii="Cordia New" w:hAnsi="Cordia New" w:cs="Cordia New" w:hint="cs"/>
          <w:sz w:val="32"/>
          <w:szCs w:val="32"/>
          <w:cs/>
        </w:rPr>
        <w:t xml:space="preserve">                  </w:t>
      </w:r>
      <w:r w:rsidRPr="00F76959">
        <w:rPr>
          <w:rFonts w:ascii="Cordia New" w:hAnsi="Cordia New" w:cs="Cordia New"/>
          <w:sz w:val="32"/>
          <w:szCs w:val="32"/>
          <w:cs/>
        </w:rPr>
        <w:t>ในลุ่มแม่น้ำเจ้าพระยาก่อ</w:t>
      </w:r>
      <w:r w:rsidR="009E3272">
        <w:rPr>
          <w:rFonts w:ascii="Cordia New" w:hAnsi="Cordia New" w:cs="Cordia New"/>
          <w:sz w:val="32"/>
          <w:szCs w:val="32"/>
          <w:cs/>
        </w:rPr>
        <w:t>นการสถาปานาอยุธยาเป็นราชธานีใน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พุทธศักราช ๑๘๙๓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="00EB5872" w:rsidRPr="00F76959">
        <w:rPr>
          <w:rFonts w:ascii="Cordia New" w:hAnsi="Cordia New" w:cs="Cordia New"/>
          <w:sz w:val="32"/>
          <w:szCs w:val="32"/>
          <w:cs/>
        </w:rPr>
        <w:t xml:space="preserve">มานิต </w:t>
      </w:r>
      <w:r w:rsidRPr="00F76959">
        <w:rPr>
          <w:rFonts w:ascii="Cordia New" w:hAnsi="Cordia New" w:cs="Cordia New"/>
          <w:sz w:val="32"/>
          <w:szCs w:val="32"/>
          <w:cs/>
        </w:rPr>
        <w:t>วัลลิ</w:t>
      </w:r>
      <w:r w:rsidR="00EB5872" w:rsidRPr="00F76959">
        <w:rPr>
          <w:rFonts w:ascii="Cordia New" w:hAnsi="Cordia New" w:cs="Cordia New"/>
          <w:sz w:val="32"/>
          <w:szCs w:val="32"/>
          <w:cs/>
        </w:rPr>
        <w:t>โ</w:t>
      </w:r>
      <w:r w:rsidRPr="00F76959">
        <w:rPr>
          <w:rFonts w:ascii="Cordia New" w:hAnsi="Cordia New" w:cs="Cordia New"/>
          <w:sz w:val="32"/>
          <w:szCs w:val="32"/>
          <w:cs/>
        </w:rPr>
        <w:t>ภด</w:t>
      </w:r>
      <w:r w:rsidR="004865C9">
        <w:rPr>
          <w:rFonts w:ascii="Cordia New" w:hAnsi="Cordia New" w:cs="Cordia New" w:hint="cs"/>
          <w:sz w:val="32"/>
          <w:szCs w:val="32"/>
          <w:cs/>
        </w:rPr>
        <w:t>ม</w:t>
      </w:r>
      <w:r w:rsidRPr="00F76959">
        <w:rPr>
          <w:rFonts w:ascii="Cordia New" w:hAnsi="Cordia New" w:cs="Cordia New"/>
          <w:sz w:val="32"/>
          <w:szCs w:val="32"/>
        </w:rPr>
        <w:t>,</w:t>
      </w:r>
      <w:r w:rsidR="009E3272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๒๕๐๒</w:t>
      </w:r>
      <w:r w:rsidRPr="00F76959">
        <w:rPr>
          <w:rFonts w:ascii="Cordia New" w:hAnsi="Cordia New" w:cs="Cordia New"/>
          <w:sz w:val="32"/>
          <w:szCs w:val="32"/>
        </w:rPr>
        <w:t xml:space="preserve">) </w:t>
      </w:r>
      <w:r w:rsidRPr="00F76959">
        <w:rPr>
          <w:rFonts w:ascii="Cordia New" w:hAnsi="Cordia New" w:cs="Cordia New"/>
          <w:sz w:val="32"/>
          <w:szCs w:val="32"/>
          <w:cs/>
        </w:rPr>
        <w:t>หรืออย่างน้อยน่าจะเริ่มมีความสัมพันธ์กันใน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สมัยพระรามาธิบดีที่ ๑  โดยที่</w:t>
      </w:r>
      <w:r w:rsidRPr="00F76959">
        <w:rPr>
          <w:rFonts w:ascii="Cordia New" w:hAnsi="Cordia New" w:cs="Cordia New"/>
          <w:sz w:val="32"/>
          <w:szCs w:val="32"/>
          <w:cs/>
        </w:rPr>
        <w:t>เมืองนครราชสีมา</w:t>
      </w:r>
      <w:r w:rsidR="009E3272">
        <w:rPr>
          <w:rFonts w:ascii="Cordia New" w:hAnsi="Cordia New" w:cs="Cordia New" w:hint="cs"/>
          <w:sz w:val="32"/>
          <w:szCs w:val="32"/>
          <w:cs/>
        </w:rPr>
        <w:t xml:space="preserve">              </w:t>
      </w:r>
      <w:r w:rsidRPr="00F76959">
        <w:rPr>
          <w:rFonts w:ascii="Cordia New" w:hAnsi="Cordia New" w:cs="Cordia New"/>
          <w:sz w:val="32"/>
          <w:szCs w:val="32"/>
          <w:cs/>
        </w:rPr>
        <w:t>มีฐานะเป็นเมืองพระยามหานครของอยุธยา  ข้อส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ันนิษฐานนี้อนุมานจากผลที่กองทัพ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ไทยได้ชัยชนะในสงครามกับกัมพูชา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>กรมศิลปากร</w:t>
      </w:r>
      <w:r w:rsidRPr="00F76959">
        <w:rPr>
          <w:rFonts w:ascii="Cordia New" w:hAnsi="Cordia New" w:cs="Cordia New"/>
          <w:sz w:val="32"/>
          <w:szCs w:val="32"/>
        </w:rPr>
        <w:t xml:space="preserve">, </w:t>
      </w:r>
      <w:r w:rsidRPr="00F76959">
        <w:rPr>
          <w:rFonts w:ascii="Cordia New" w:hAnsi="Cordia New" w:cs="Cordia New"/>
          <w:sz w:val="32"/>
          <w:szCs w:val="32"/>
          <w:cs/>
        </w:rPr>
        <w:t>๒๕๐๕</w:t>
      </w:r>
      <w:r w:rsidRPr="00F76959">
        <w:rPr>
          <w:rFonts w:ascii="Cordia New" w:hAnsi="Cordia New" w:cs="Cordia New"/>
          <w:sz w:val="32"/>
          <w:szCs w:val="32"/>
        </w:rPr>
        <w:t>: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๙๘ </w:t>
      </w:r>
      <w:r w:rsidRPr="00F76959">
        <w:rPr>
          <w:rFonts w:ascii="Cordia New" w:hAnsi="Cordia New" w:cs="Cordia New"/>
          <w:sz w:val="32"/>
          <w:szCs w:val="32"/>
        </w:rPr>
        <w:t xml:space="preserve">- </w:t>
      </w:r>
      <w:r w:rsidRPr="00F76959">
        <w:rPr>
          <w:rFonts w:ascii="Cordia New" w:hAnsi="Cordia New" w:cs="Cordia New"/>
          <w:sz w:val="32"/>
          <w:szCs w:val="32"/>
          <w:cs/>
        </w:rPr>
        <w:t>๙๙</w:t>
      </w:r>
      <w:r w:rsidRPr="00F76959">
        <w:rPr>
          <w:rFonts w:ascii="Cordia New" w:hAnsi="Cordia New" w:cs="Cordia New"/>
          <w:sz w:val="32"/>
          <w:szCs w:val="32"/>
        </w:rPr>
        <w:t xml:space="preserve">) </w:t>
      </w:r>
      <w:r w:rsidRPr="00F76959">
        <w:rPr>
          <w:rFonts w:ascii="Cordia New" w:hAnsi="Cordia New" w:cs="Cordia New"/>
          <w:sz w:val="32"/>
          <w:szCs w:val="32"/>
          <w:cs/>
        </w:rPr>
        <w:t>ที่แม้ว่าอยุธยาจะยัง</w:t>
      </w:r>
      <w:r w:rsidR="005B598C" w:rsidRPr="00F76959">
        <w:rPr>
          <w:rFonts w:ascii="Cordia New" w:hAnsi="Cordia New" w:cs="Cordia New"/>
          <w:sz w:val="32"/>
          <w:szCs w:val="32"/>
          <w:cs/>
        </w:rPr>
        <w:t>ไม่ได้</w:t>
      </w:r>
      <w:r w:rsidRPr="00F76959">
        <w:rPr>
          <w:rFonts w:ascii="Cordia New" w:hAnsi="Cordia New" w:cs="Cordia New"/>
          <w:sz w:val="32"/>
          <w:szCs w:val="32"/>
          <w:cs/>
        </w:rPr>
        <w:t>มีอำนาจเหนือกัมพูชาอย่างเด็ดขาด  แต่น่าจะเป็นผลให้หัวเมืองปลายอาณาเขตของกัมพูชา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เช่น</w:t>
      </w:r>
      <w:r w:rsidR="009E3272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นครราชสีมาคงจะหลุดพ้นจากอำนาจของกัมพูชาและตกอยู่ใ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ต้อำนาจอยุธยาแทน</w:t>
      </w:r>
      <w:r w:rsidR="009E3272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5B598C" w:rsidRPr="00F76959">
        <w:rPr>
          <w:rFonts w:ascii="Cordia New" w:hAnsi="Cordia New" w:cs="Cordia New"/>
          <w:sz w:val="32"/>
          <w:szCs w:val="32"/>
          <w:cs/>
        </w:rPr>
        <w:t>โดยมีการกล่าว</w:t>
      </w:r>
      <w:r w:rsidRPr="00F76959">
        <w:rPr>
          <w:rFonts w:ascii="Cordia New" w:hAnsi="Cordia New" w:cs="Cordia New"/>
          <w:sz w:val="32"/>
          <w:szCs w:val="32"/>
          <w:cs/>
        </w:rPr>
        <w:t>ถึงหลักฐาน เช่น เสาหลักเมืองไม้ตะเคียนหินซึ่งเป็นศิลปกรรมสมัยต้นอยุธยา  รวมทั้งข้อสังเกตจากตำนานท้องถิ่นศิลปก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รรมแบบอู่ทองและการหล่อทองสำริด</w:t>
      </w:r>
      <w:r w:rsidRPr="00F76959">
        <w:rPr>
          <w:rFonts w:ascii="Cordia New" w:hAnsi="Cordia New" w:cs="Cordia New"/>
          <w:sz w:val="32"/>
          <w:szCs w:val="32"/>
          <w:cs/>
        </w:rPr>
        <w:t>ที่ไม่ใช่งานช่างแบบ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กัมพูชาในแถบเมืองนครราชสีมา</w:t>
      </w:r>
      <w:r w:rsidR="00952321" w:rsidRPr="00F76959">
        <w:rPr>
          <w:rFonts w:ascii="Cordia New" w:hAnsi="Cordia New" w:cs="Cordia New"/>
          <w:sz w:val="32"/>
          <w:szCs w:val="32"/>
        </w:rPr>
        <w:t xml:space="preserve">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>มานิต  วัลลิโภดม</w:t>
      </w:r>
      <w:r w:rsidRPr="00F76959">
        <w:rPr>
          <w:rFonts w:ascii="Cordia New" w:hAnsi="Cordia New" w:cs="Cordia New"/>
          <w:sz w:val="32"/>
          <w:szCs w:val="32"/>
        </w:rPr>
        <w:t xml:space="preserve">, </w:t>
      </w:r>
      <w:r w:rsidRPr="00F76959">
        <w:rPr>
          <w:rFonts w:ascii="Cordia New" w:hAnsi="Cordia New" w:cs="Cordia New"/>
          <w:sz w:val="32"/>
          <w:szCs w:val="32"/>
          <w:cs/>
        </w:rPr>
        <w:t>๒๕๐๒</w:t>
      </w:r>
      <w:r w:rsidRPr="00F76959">
        <w:rPr>
          <w:rFonts w:ascii="Cordia New" w:hAnsi="Cordia New" w:cs="Cordia New"/>
          <w:sz w:val="32"/>
          <w:szCs w:val="32"/>
        </w:rPr>
        <w:t xml:space="preserve">)                                 </w:t>
      </w:r>
    </w:p>
    <w:p w:rsidR="00987BA4" w:rsidRPr="00F76959" w:rsidRDefault="00987BA4" w:rsidP="009A57F4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      ข้อจำกัดในการคมนาคม  ผลประโยชน์ทางเศรษฐกิจ  ปริมาตรประชากรที่เบาบาง   เป็นเหตุผลให้ดินแดนในภาคตะวันออกเฉียงเหนือไม่ได้รับความสนใจเป็นพิเศษในช่วงนั้น  นครราชสีมาเป็นเพียงเมืองชายเขตแดนของอยุธยาและมีขอบเขตอำนาจอยู่ในบริเวณจังหวัดนครราชสีมา</w:t>
      </w:r>
      <w:r w:rsidR="00AB095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ชัยภูมิ</w:t>
      </w:r>
      <w:r w:rsidR="00AB095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บุรีรัมย์ปัจจุบัน</w:t>
      </w:r>
      <w:r w:rsidR="00AB095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ในขณะที่พื้นที่ส่วนใหญ</w:t>
      </w:r>
      <w:r w:rsidR="00AB0957">
        <w:rPr>
          <w:rFonts w:ascii="Cordia New" w:hAnsi="Cordia New" w:cs="Cordia New"/>
          <w:sz w:val="32"/>
          <w:szCs w:val="32"/>
          <w:cs/>
        </w:rPr>
        <w:t>่ของภาคตะวันออกเฉียงเหนือคงเป็น</w:t>
      </w:r>
      <w:r w:rsidRPr="00F76959">
        <w:rPr>
          <w:rFonts w:ascii="Cordia New" w:hAnsi="Cordia New" w:cs="Cordia New"/>
          <w:sz w:val="32"/>
          <w:szCs w:val="32"/>
          <w:cs/>
        </w:rPr>
        <w:t>ดินแดนรกร้างที่ไม</w:t>
      </w:r>
      <w:r w:rsidR="005B598C" w:rsidRPr="00F76959">
        <w:rPr>
          <w:rFonts w:ascii="Cordia New" w:hAnsi="Cordia New" w:cs="Cordia New"/>
          <w:sz w:val="32"/>
          <w:szCs w:val="32"/>
          <w:cs/>
        </w:rPr>
        <w:t>่มีเมืองสำคัญใด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ๆ </w:t>
      </w:r>
      <w:r w:rsidR="00AB0957">
        <w:rPr>
          <w:rFonts w:ascii="Cordia New" w:hAnsi="Cordia New" w:cs="Cordia New" w:hint="cs"/>
          <w:sz w:val="32"/>
          <w:szCs w:val="32"/>
          <w:cs/>
        </w:rPr>
        <w:t xml:space="preserve">          </w:t>
      </w:r>
      <w:r w:rsidRPr="00F76959">
        <w:rPr>
          <w:rFonts w:ascii="Cordia New" w:hAnsi="Cordia New" w:cs="Cordia New"/>
          <w:sz w:val="32"/>
          <w:szCs w:val="32"/>
          <w:cs/>
        </w:rPr>
        <w:t>หรือแม้แต่เวียงจันทน์เ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องอ้างอิงเขตอิทธิพลของตนอยู่แค่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บริเวณลุ่มแม่น้ำโขง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>ประวัติพระธาตุศรีสองรัก</w:t>
      </w:r>
      <w:r w:rsidRPr="00F76959">
        <w:rPr>
          <w:rFonts w:ascii="Cordia New" w:hAnsi="Cordia New" w:cs="Cordia New"/>
          <w:sz w:val="32"/>
          <w:szCs w:val="32"/>
        </w:rPr>
        <w:t xml:space="preserve">)  </w:t>
      </w:r>
      <w:r w:rsidR="00F76959" w:rsidRPr="00F76959">
        <w:rPr>
          <w:rFonts w:ascii="Cordia New" w:hAnsi="Cordia New" w:cs="Cordia New"/>
          <w:sz w:val="32"/>
          <w:szCs w:val="32"/>
          <w:cs/>
        </w:rPr>
        <w:t>ดังนั้นจึงไม่ค่อยปรากฎเรื่องราวเกี่ยวกับเมืองนครราชสีมาในประวัติศาสตร์ไทยมากนัก รวมทั้งข้อสังเกตว่าพลเมืองนครราชสีมามีความใกล้ชิดทางวัฒนธรรมกับกัมพูชา</w:t>
      </w:r>
      <w:r w:rsidR="00AB095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76959" w:rsidRPr="00F76959">
        <w:rPr>
          <w:rFonts w:ascii="Cordia New" w:hAnsi="Cordia New" w:cs="Cordia New"/>
          <w:sz w:val="32"/>
          <w:szCs w:val="32"/>
          <w:cs/>
        </w:rPr>
        <w:t>จึงทำให้ยังไม่ยอมอ่อนน้อมราบคาบทีเดียวในรัชกาลต่อๆ</w:t>
      </w:r>
      <w:r w:rsidR="00AB0957">
        <w:rPr>
          <w:rFonts w:ascii="Cordia New" w:hAnsi="Cordia New" w:cs="Cordia New"/>
          <w:sz w:val="32"/>
          <w:szCs w:val="32"/>
          <w:cs/>
        </w:rPr>
        <w:t xml:space="preserve"> </w:t>
      </w:r>
      <w:r w:rsidR="00AB0957">
        <w:rPr>
          <w:rFonts w:ascii="Cordia New" w:hAnsi="Cordia New" w:cs="Cordia New" w:hint="cs"/>
          <w:sz w:val="32"/>
          <w:szCs w:val="32"/>
          <w:cs/>
        </w:rPr>
        <w:t>มากองทัพ</w:t>
      </w:r>
      <w:r w:rsidR="00AB0957" w:rsidRPr="00F76959">
        <w:rPr>
          <w:rFonts w:ascii="Cordia New" w:hAnsi="Cordia New" w:cs="Cordia New" w:hint="cs"/>
          <w:sz w:val="32"/>
          <w:szCs w:val="32"/>
          <w:cs/>
        </w:rPr>
        <w:t>ไทยยังต้องยกออกไปตีกรุงกัมพูชาอีกหลายครั้ง</w:t>
      </w:r>
      <w:r w:rsidR="00AB0957">
        <w:rPr>
          <w:rFonts w:ascii="Cordia New" w:hAnsi="Cordia New" w:cs="Cordia New" w:hint="cs"/>
          <w:sz w:val="32"/>
          <w:szCs w:val="32"/>
          <w:cs/>
        </w:rPr>
        <w:t xml:space="preserve"> การปกครองหัวเมืองตอนแผ่นดินสูงในสมัยนั้น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 เห็นจะตั้งรักษาเพียงเมืองโคราชเก่า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>อำเภอสูงเนิน</w:t>
      </w:r>
      <w:r w:rsidR="00F76959" w:rsidRPr="00F76959">
        <w:rPr>
          <w:rFonts w:ascii="Cordia New" w:hAnsi="Cordia New" w:cs="Cordia New"/>
          <w:sz w:val="32"/>
          <w:szCs w:val="32"/>
        </w:rPr>
        <w:t>)</w:t>
      </w:r>
      <w:r w:rsidR="00F76959" w:rsidRPr="00F76959">
        <w:rPr>
          <w:rFonts w:ascii="Cordia New" w:hAnsi="Cordia New" w:cs="Cordia New"/>
          <w:sz w:val="32"/>
          <w:szCs w:val="32"/>
          <w:cs/>
        </w:rPr>
        <w:t xml:space="preserve"> เท่านั้น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 ในหนังสือพระราชพงศาวดารจึงไม่มีเรื่องราวกล่างถึงเมืองนครราชสีมาจนถึงแผ่นดินสมเด็จพระนารายณ์มหาราช </w:t>
      </w:r>
    </w:p>
    <w:p w:rsidR="0010291B" w:rsidRDefault="00987BA4" w:rsidP="00AB0957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lastRenderedPageBreak/>
        <w:t xml:space="preserve">          สมัยสมเด็จพระนารายณ์น่าจะเป็นสมัยที่เกิดความเปลี</w:t>
      </w:r>
      <w:r w:rsidR="00952321" w:rsidRPr="00F76959">
        <w:rPr>
          <w:rFonts w:ascii="Cordia New" w:hAnsi="Cordia New" w:cs="Cordia New"/>
          <w:sz w:val="32"/>
          <w:szCs w:val="32"/>
          <w:cs/>
        </w:rPr>
        <w:t>่ยนแปลงครั้งใหญ่ที่นครราชสีมา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โดยโปรดให้ย้ายเมืองนครราชสีมาจากท้องที่อำเภอสูงเนินมาตั้งอยู่</w:t>
      </w:r>
      <w:r w:rsidR="00952321" w:rsidRPr="00F76959">
        <w:rPr>
          <w:rFonts w:ascii="Cordia New" w:hAnsi="Cordia New" w:cs="Cordia New"/>
          <w:sz w:val="32"/>
          <w:szCs w:val="32"/>
          <w:cs/>
        </w:rPr>
        <w:t>ในที่ตั้งปัจจุบัน  โดยสร้าง</w:t>
      </w:r>
      <w:r w:rsidRPr="00F76959">
        <w:rPr>
          <w:rFonts w:ascii="Cordia New" w:hAnsi="Cordia New" w:cs="Cordia New"/>
          <w:sz w:val="32"/>
          <w:szCs w:val="32"/>
          <w:cs/>
        </w:rPr>
        <w:t>เมืองนครราชสีมา</w:t>
      </w:r>
      <w:r w:rsidR="00565ECA">
        <w:rPr>
          <w:rFonts w:ascii="Cordia New" w:hAnsi="Cordia New" w:cs="Cordia New" w:hint="cs"/>
          <w:sz w:val="32"/>
          <w:szCs w:val="32"/>
          <w:cs/>
        </w:rPr>
        <w:t xml:space="preserve">               </w:t>
      </w:r>
      <w:r w:rsidRPr="00F76959">
        <w:rPr>
          <w:rFonts w:ascii="Cordia New" w:hAnsi="Cordia New" w:cs="Cordia New"/>
          <w:sz w:val="32"/>
          <w:szCs w:val="32"/>
          <w:cs/>
        </w:rPr>
        <w:t>เป็นป้อมปราการในฐานะเมืองสำคัญชายพระราชอา</w:t>
      </w:r>
      <w:r w:rsidR="00AB0957">
        <w:rPr>
          <w:rFonts w:ascii="Cordia New" w:hAnsi="Cordia New" w:cs="Cordia New"/>
          <w:sz w:val="32"/>
          <w:szCs w:val="32"/>
          <w:cs/>
        </w:rPr>
        <w:t xml:space="preserve">ณาเขต  และทรงเลือกสรร </w:t>
      </w:r>
      <w:r w:rsidRPr="00F76959">
        <w:rPr>
          <w:rFonts w:ascii="Cordia New" w:hAnsi="Cordia New" w:cs="Cordia New"/>
          <w:sz w:val="32"/>
          <w:szCs w:val="32"/>
          <w:cs/>
        </w:rPr>
        <w:t>ข้าราชการที่มีความสามารถออกไปปกครอง</w:t>
      </w:r>
      <w:r w:rsidR="00AB0957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="0010291B">
        <w:rPr>
          <w:rFonts w:ascii="Cordia New" w:hAnsi="Cordia New" w:cs="Cordia New" w:hint="cs"/>
          <w:sz w:val="32"/>
          <w:szCs w:val="32"/>
          <w:cs/>
        </w:rPr>
        <w:t>ในสมัยพระเพทราชาเมื่อแรกขึ้นครองราชย์สมบัติได้มีพระราชโองการให้ข้าราชการหัวเมือง</w:t>
      </w:r>
      <w:r w:rsidRPr="00F76959">
        <w:rPr>
          <w:rFonts w:ascii="Cordia New" w:hAnsi="Cordia New" w:cs="Cordia New"/>
          <w:sz w:val="32"/>
          <w:szCs w:val="32"/>
          <w:cs/>
        </w:rPr>
        <w:t>มาถวายบังคมถือน้ำพิพัตน์สั</w:t>
      </w:r>
      <w:r w:rsidR="00AB0957">
        <w:rPr>
          <w:rFonts w:ascii="Cordia New" w:hAnsi="Cordia New" w:cs="Cordia New"/>
          <w:sz w:val="32"/>
          <w:szCs w:val="32"/>
          <w:cs/>
        </w:rPr>
        <w:t>ตยา</w:t>
      </w:r>
      <w:r w:rsidR="00952321" w:rsidRPr="00F76959">
        <w:rPr>
          <w:rFonts w:ascii="Cordia New" w:hAnsi="Cordia New" w:cs="Cordia New"/>
          <w:sz w:val="32"/>
          <w:szCs w:val="32"/>
          <w:cs/>
        </w:rPr>
        <w:t>เพื่อแสดงความจงรักภักดี</w:t>
      </w:r>
      <w:r w:rsidRPr="00F76959">
        <w:rPr>
          <w:rFonts w:ascii="Cordia New" w:hAnsi="Cordia New" w:cs="Cordia New"/>
          <w:sz w:val="32"/>
          <w:szCs w:val="32"/>
          <w:cs/>
        </w:rPr>
        <w:t>แต่เจ้าเม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ืองนครราชสีมาไม่ยอมมาเข้าเฝ้า</w:t>
      </w:r>
      <w:r w:rsidR="00565ECA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จึงมีพร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ะบรมราชโองการให้ยกทัพขึ้นมาปราบ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พระยายมราช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>สังข์</w:t>
      </w:r>
      <w:r w:rsidRPr="00F76959">
        <w:rPr>
          <w:rFonts w:ascii="Cordia New" w:hAnsi="Cordia New" w:cs="Cordia New"/>
          <w:sz w:val="32"/>
          <w:szCs w:val="32"/>
        </w:rPr>
        <w:t xml:space="preserve">) 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ที่เมืองนครราชสีมาสงครามนี้กินเวลากว่า ๒ </w:t>
      </w:r>
      <w:r w:rsidR="00565ECA" w:rsidRPr="00F76959">
        <w:rPr>
          <w:rFonts w:ascii="Cordia New" w:hAnsi="Cordia New" w:cs="Cordia New" w:hint="cs"/>
          <w:sz w:val="32"/>
          <w:szCs w:val="32"/>
          <w:cs/>
        </w:rPr>
        <w:t>ปี ซึ่งคงทำให้เมืองนครราชสีมาอ่อนแอลงและถูกตัดทอนกำลังของเมืองไปมาก เห็นได้จากเหตุการณ์กบฏบุญกว้างในปีพุทธศักราช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="00565ECA" w:rsidRPr="00F76959">
        <w:rPr>
          <w:rFonts w:ascii="Cordia New" w:hAnsi="Cordia New" w:cs="Cordia New" w:hint="cs"/>
          <w:sz w:val="32"/>
          <w:szCs w:val="32"/>
          <w:cs/>
        </w:rPr>
        <w:t>๒๒๓๕ ที่มีกำลังเพียง</w:t>
      </w:r>
      <w:r w:rsidR="00AB095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๒๘ คน</w:t>
      </w:r>
      <w:r w:rsidR="00AB095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เจ้าเมืองแล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ะกรมการเมืองนครราชสีมายังต้อง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ยอมอ่อนน้อมและขอให้กองทัพอยุธยาเข้าช่วยยุติเหตุการณ์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>กรมศิลปากร</w:t>
      </w:r>
      <w:r w:rsidRPr="00F76959">
        <w:rPr>
          <w:rFonts w:ascii="Cordia New" w:hAnsi="Cordia New" w:cs="Cordia New"/>
          <w:sz w:val="32"/>
          <w:szCs w:val="32"/>
        </w:rPr>
        <w:t xml:space="preserve">, </w:t>
      </w:r>
      <w:r w:rsidRPr="00F76959">
        <w:rPr>
          <w:rFonts w:ascii="Cordia New" w:hAnsi="Cordia New" w:cs="Cordia New"/>
          <w:sz w:val="32"/>
          <w:szCs w:val="32"/>
          <w:cs/>
        </w:rPr>
        <w:t>๒๕๐๕</w:t>
      </w:r>
      <w:r w:rsidRPr="00F76959">
        <w:rPr>
          <w:rFonts w:ascii="Cordia New" w:hAnsi="Cordia New" w:cs="Cordia New"/>
          <w:sz w:val="32"/>
          <w:szCs w:val="32"/>
        </w:rPr>
        <w:t>:</w:t>
      </w:r>
      <w:r w:rsidRPr="00F76959">
        <w:rPr>
          <w:rFonts w:ascii="Cordia New" w:hAnsi="Cordia New" w:cs="Cordia New"/>
          <w:sz w:val="32"/>
          <w:szCs w:val="32"/>
          <w:cs/>
        </w:rPr>
        <w:t>๑๕๐</w:t>
      </w:r>
      <w:r w:rsidRPr="00F76959">
        <w:rPr>
          <w:rFonts w:ascii="Cordia New" w:hAnsi="Cordia New" w:cs="Cordia New"/>
          <w:sz w:val="32"/>
          <w:szCs w:val="32"/>
        </w:rPr>
        <w:t>-</w:t>
      </w:r>
      <w:r w:rsidRPr="00F76959">
        <w:rPr>
          <w:rFonts w:ascii="Cordia New" w:hAnsi="Cordia New" w:cs="Cordia New"/>
          <w:sz w:val="32"/>
          <w:szCs w:val="32"/>
          <w:cs/>
        </w:rPr>
        <w:t>๑๕๑</w:t>
      </w:r>
      <w:r w:rsidR="00952321" w:rsidRPr="00F76959">
        <w:rPr>
          <w:rFonts w:ascii="Cordia New" w:hAnsi="Cordia New" w:cs="Cordia New"/>
          <w:sz w:val="32"/>
          <w:szCs w:val="32"/>
        </w:rPr>
        <w:t>)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</w:p>
    <w:p w:rsidR="00565ECA" w:rsidRDefault="00565ECA" w:rsidP="00AB0957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565ECA" w:rsidRDefault="00784865" w:rsidP="00AB0957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inline distT="0" distB="0" distL="0" distR="0">
            <wp:extent cx="5715000" cy="3726180"/>
            <wp:effectExtent l="19050" t="0" r="0" b="0"/>
            <wp:docPr id="5" name="Picture 5" descr="ภาพถ่ายทางอากาศ เมืองนครราชสีม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ภาพถ่ายทางอากาศ เมืองนครราชสีม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CA" w:rsidRDefault="00565ECA" w:rsidP="00565ECA">
      <w:pPr>
        <w:spacing w:before="240" w:line="276" w:lineRule="auto"/>
        <w:jc w:val="center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>ภาพถ่ายทางอากาศเมืองนครราชสีมา พ.ศ. ๒๕๕๐</w:t>
      </w:r>
    </w:p>
    <w:p w:rsidR="00987BA4" w:rsidRPr="00F76959" w:rsidRDefault="0010291B" w:rsidP="00AB0957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lastRenderedPageBreak/>
        <w:t xml:space="preserve">          </w:t>
      </w:r>
      <w:r w:rsidR="00987BA4" w:rsidRPr="00F76959">
        <w:rPr>
          <w:rFonts w:ascii="Cordia New" w:hAnsi="Cordia New" w:cs="Cordia New"/>
          <w:sz w:val="32"/>
          <w:szCs w:val="32"/>
          <w:cs/>
        </w:rPr>
        <w:t>หลังเหตุการณ์นี้คงต้องมีการฟื้นฟูกำลังให้กับเมืองนครราชสีมาอีกค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รั้ง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="00952321" w:rsidRPr="00F76959">
        <w:rPr>
          <w:rFonts w:ascii="Cordia New" w:hAnsi="Cordia New" w:cs="Cordia New"/>
          <w:sz w:val="32"/>
          <w:szCs w:val="32"/>
          <w:cs/>
        </w:rPr>
        <w:t>เห็นได้จากเหตุการณ์</w:t>
      </w:r>
      <w:r w:rsidR="00565ECA">
        <w:rPr>
          <w:rFonts w:ascii="Cordia New" w:hAnsi="Cordia New" w:cs="Cordia New" w:hint="cs"/>
          <w:sz w:val="32"/>
          <w:szCs w:val="32"/>
          <w:cs/>
        </w:rPr>
        <w:t xml:space="preserve">        </w:t>
      </w:r>
      <w:r w:rsidR="00987BA4" w:rsidRPr="00F76959">
        <w:rPr>
          <w:rFonts w:ascii="Cordia New" w:hAnsi="Cordia New" w:cs="Cordia New"/>
          <w:sz w:val="32"/>
          <w:szCs w:val="32"/>
          <w:cs/>
        </w:rPr>
        <w:t>เจ้าเมืองหลวงพระบางยกทัพมาตีเมืองเวียงจันทน์  พระเจ้ากรุงศรีสัตนาคนหุต</w:t>
      </w:r>
      <w:r w:rsidR="005B598C" w:rsidRPr="00F76959">
        <w:rPr>
          <w:rFonts w:ascii="Cordia New" w:hAnsi="Cordia New" w:cs="Cordia New"/>
          <w:sz w:val="32"/>
          <w:szCs w:val="32"/>
        </w:rPr>
        <w:t xml:space="preserve"> </w:t>
      </w:r>
      <w:r w:rsidR="00987BA4" w:rsidRPr="00F76959">
        <w:rPr>
          <w:rFonts w:ascii="Cordia New" w:hAnsi="Cordia New" w:cs="Cordia New"/>
          <w:sz w:val="32"/>
          <w:szCs w:val="32"/>
        </w:rPr>
        <w:t>(</w:t>
      </w:r>
      <w:r w:rsidR="00987BA4" w:rsidRPr="00F76959">
        <w:rPr>
          <w:rFonts w:ascii="Cordia New" w:hAnsi="Cordia New" w:cs="Cordia New"/>
          <w:sz w:val="32"/>
          <w:szCs w:val="32"/>
          <w:cs/>
        </w:rPr>
        <w:t>เวียงจันทน์</w:t>
      </w:r>
      <w:r w:rsidR="00952321" w:rsidRPr="00F76959">
        <w:rPr>
          <w:rFonts w:ascii="Cordia New" w:hAnsi="Cordia New" w:cs="Cordia New"/>
          <w:sz w:val="32"/>
          <w:szCs w:val="32"/>
        </w:rPr>
        <w:t xml:space="preserve">) </w:t>
      </w:r>
      <w:r w:rsidR="00987BA4" w:rsidRPr="00F76959">
        <w:rPr>
          <w:rFonts w:ascii="Cordia New" w:hAnsi="Cordia New" w:cs="Cordia New"/>
          <w:sz w:val="32"/>
          <w:szCs w:val="32"/>
          <w:cs/>
        </w:rPr>
        <w:t xml:space="preserve">ขอให้กองทัพอยุธยาเข้าช่วย </w:t>
      </w:r>
      <w:r w:rsidR="007F688A" w:rsidRPr="00F76959">
        <w:rPr>
          <w:rFonts w:ascii="Cordia New" w:hAnsi="Cordia New" w:cs="Cordia New"/>
          <w:sz w:val="32"/>
          <w:szCs w:val="32"/>
          <w:cs/>
        </w:rPr>
        <w:t>ปรากฏ</w:t>
      </w:r>
      <w:r w:rsidR="00987BA4" w:rsidRPr="00F76959">
        <w:rPr>
          <w:rFonts w:ascii="Cordia New" w:hAnsi="Cordia New" w:cs="Cordia New"/>
          <w:sz w:val="32"/>
          <w:szCs w:val="32"/>
          <w:cs/>
        </w:rPr>
        <w:t>ว่ากองทัพไทยมีกำลังจาก</w:t>
      </w:r>
      <w:r w:rsidR="00952321" w:rsidRPr="00F76959">
        <w:rPr>
          <w:rFonts w:ascii="Cordia New" w:hAnsi="Cordia New" w:cs="Cordia New"/>
          <w:sz w:val="32"/>
          <w:szCs w:val="32"/>
          <w:cs/>
        </w:rPr>
        <w:t xml:space="preserve">นครราชสีมาเป็นกำลังหลัก </w:t>
      </w:r>
      <w:r w:rsidR="00987BA4" w:rsidRPr="00F76959">
        <w:rPr>
          <w:rFonts w:ascii="Cordia New" w:hAnsi="Cordia New" w:cs="Cordia New"/>
          <w:sz w:val="32"/>
          <w:szCs w:val="32"/>
        </w:rPr>
        <w:t>(</w:t>
      </w:r>
      <w:r w:rsidR="00987BA4" w:rsidRPr="00F76959">
        <w:rPr>
          <w:rFonts w:ascii="Cordia New" w:hAnsi="Cordia New" w:cs="Cordia New"/>
          <w:sz w:val="32"/>
          <w:szCs w:val="32"/>
          <w:cs/>
        </w:rPr>
        <w:t>กรมศิลปากร</w:t>
      </w:r>
      <w:r w:rsidR="00987BA4" w:rsidRPr="00F76959">
        <w:rPr>
          <w:rFonts w:ascii="Cordia New" w:hAnsi="Cordia New" w:cs="Cordia New"/>
          <w:sz w:val="32"/>
          <w:szCs w:val="32"/>
        </w:rPr>
        <w:t xml:space="preserve">, </w:t>
      </w:r>
      <w:r w:rsidR="00987BA4" w:rsidRPr="00F76959">
        <w:rPr>
          <w:rFonts w:ascii="Cordia New" w:hAnsi="Cordia New" w:cs="Cordia New"/>
          <w:sz w:val="32"/>
          <w:szCs w:val="32"/>
          <w:cs/>
        </w:rPr>
        <w:t>๒๕๐๕</w:t>
      </w:r>
      <w:r w:rsidR="00987BA4" w:rsidRPr="00F76959">
        <w:rPr>
          <w:rFonts w:ascii="Cordia New" w:hAnsi="Cordia New" w:cs="Cordia New"/>
          <w:sz w:val="32"/>
          <w:szCs w:val="32"/>
        </w:rPr>
        <w:t>:</w:t>
      </w:r>
      <w:r w:rsidR="00987BA4" w:rsidRPr="00F76959">
        <w:rPr>
          <w:rFonts w:ascii="Cordia New" w:hAnsi="Cordia New" w:cs="Cordia New"/>
          <w:sz w:val="32"/>
          <w:szCs w:val="32"/>
          <w:cs/>
        </w:rPr>
        <w:t>๑๕๖</w:t>
      </w:r>
      <w:r w:rsidR="00987BA4" w:rsidRPr="00F76959">
        <w:rPr>
          <w:rFonts w:ascii="Cordia New" w:hAnsi="Cordia New" w:cs="Cordia New"/>
          <w:sz w:val="32"/>
          <w:szCs w:val="32"/>
        </w:rPr>
        <w:t>-</w:t>
      </w:r>
      <w:r w:rsidR="00987BA4" w:rsidRPr="00F76959">
        <w:rPr>
          <w:rFonts w:ascii="Cordia New" w:hAnsi="Cordia New" w:cs="Cordia New"/>
          <w:sz w:val="32"/>
          <w:szCs w:val="32"/>
          <w:cs/>
        </w:rPr>
        <w:t>๑๖๐</w:t>
      </w:r>
      <w:r w:rsidR="00987BA4" w:rsidRPr="00F76959">
        <w:rPr>
          <w:rFonts w:ascii="Cordia New" w:hAnsi="Cordia New" w:cs="Cordia New"/>
          <w:sz w:val="32"/>
          <w:szCs w:val="32"/>
        </w:rPr>
        <w:t xml:space="preserve">) </w:t>
      </w:r>
      <w:r w:rsidR="00987BA4" w:rsidRPr="00F76959">
        <w:rPr>
          <w:rFonts w:ascii="Cordia New" w:hAnsi="Cordia New" w:cs="Cordia New"/>
          <w:sz w:val="32"/>
          <w:szCs w:val="32"/>
          <w:cs/>
        </w:rPr>
        <w:t>แต่อย่างไรก็ตามการฟื้นฟู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กำลังให้กับเมืองนครราชสีมา</w:t>
      </w:r>
      <w:r w:rsidR="005B598C" w:rsidRPr="00F76959">
        <w:rPr>
          <w:rFonts w:ascii="Cordia New" w:hAnsi="Cordia New" w:cs="Cordia New"/>
          <w:sz w:val="32"/>
          <w:szCs w:val="32"/>
          <w:cs/>
        </w:rPr>
        <w:t>ได้กระทำพร้อม</w:t>
      </w:r>
      <w:r w:rsidR="00987BA4" w:rsidRPr="00F76959">
        <w:rPr>
          <w:rFonts w:ascii="Cordia New" w:hAnsi="Cordia New" w:cs="Cordia New"/>
          <w:sz w:val="32"/>
          <w:szCs w:val="32"/>
          <w:cs/>
        </w:rPr>
        <w:t>ๆ กับกา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รเพิ่มบทบาทให้กับเมืองสำคัญอื่น</w:t>
      </w:r>
      <w:r w:rsidR="00987BA4" w:rsidRPr="00F76959">
        <w:rPr>
          <w:rFonts w:ascii="Cordia New" w:hAnsi="Cordia New" w:cs="Cordia New"/>
          <w:sz w:val="32"/>
          <w:szCs w:val="32"/>
          <w:cs/>
        </w:rPr>
        <w:t>ๆ เ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ช่น พิมาย เห็นได้จากการขยาย</w:t>
      </w:r>
      <w:r w:rsidR="00987BA4" w:rsidRPr="00F76959">
        <w:rPr>
          <w:rFonts w:ascii="Cordia New" w:hAnsi="Cordia New" w:cs="Cordia New"/>
          <w:sz w:val="32"/>
          <w:szCs w:val="32"/>
          <w:cs/>
        </w:rPr>
        <w:t>อิทธิพลของอยุธยามาถึงหัวเมืองเขมรป่าดง</w:t>
      </w:r>
      <w:r w:rsidR="00AB0957">
        <w:rPr>
          <w:rFonts w:ascii="Cordia New" w:hAnsi="Cordia New" w:cs="Cordia New" w:hint="cs"/>
          <w:sz w:val="32"/>
          <w:szCs w:val="32"/>
          <w:cs/>
        </w:rPr>
        <w:t xml:space="preserve">                    </w:t>
      </w:r>
      <w:r w:rsidR="00987BA4" w:rsidRPr="00F76959">
        <w:rPr>
          <w:rFonts w:ascii="Cordia New" w:hAnsi="Cordia New" w:cs="Cordia New"/>
          <w:sz w:val="32"/>
          <w:szCs w:val="32"/>
          <w:cs/>
        </w:rPr>
        <w:t>ในสมัยพระที่นั่งสุริย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ามรินทร์ในช่วงปลายอยุธยา</w:t>
      </w:r>
      <w:r w:rsidR="00987BA4" w:rsidRPr="00F76959">
        <w:rPr>
          <w:rFonts w:ascii="Cordia New" w:hAnsi="Cordia New" w:cs="Cordia New"/>
          <w:sz w:val="32"/>
          <w:szCs w:val="32"/>
          <w:cs/>
        </w:rPr>
        <w:t>ทรงโปรดเกล้าให้หัวเมืองนี้ขึ้นต่อเมืองพิมายแทนที่จะเป็นเมือ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งนครราชสีมา  การเพิ่มอำนาจให้</w:t>
      </w:r>
      <w:r w:rsidR="00987BA4" w:rsidRPr="00F76959">
        <w:rPr>
          <w:rFonts w:ascii="Cordia New" w:hAnsi="Cordia New" w:cs="Cordia New"/>
          <w:sz w:val="32"/>
          <w:szCs w:val="32"/>
          <w:cs/>
        </w:rPr>
        <w:t>กับพิมายน่าเป็นการป้องกันเพื่อไม่ให้เมืองนครราชสีมาเป็นเมืองใ</w:t>
      </w:r>
      <w:r w:rsidR="00952321" w:rsidRPr="00F76959">
        <w:rPr>
          <w:rFonts w:ascii="Cordia New" w:hAnsi="Cordia New" w:cs="Cordia New"/>
          <w:sz w:val="32"/>
          <w:szCs w:val="32"/>
          <w:cs/>
        </w:rPr>
        <w:t xml:space="preserve">หญ่เพียงเมืองเดียวเช่นเดิม </w:t>
      </w:r>
      <w:r w:rsidR="00987BA4" w:rsidRPr="00F76959">
        <w:rPr>
          <w:rFonts w:ascii="Cordia New" w:hAnsi="Cordia New" w:cs="Cordia New"/>
          <w:sz w:val="32"/>
          <w:szCs w:val="32"/>
          <w:cs/>
        </w:rPr>
        <w:t>ซึ่งทำให้สามารถท้าทายอำนาจของอยุธยาเช่นที่เคยทำมา เมื่ออย</w:t>
      </w:r>
      <w:r w:rsidR="00952321" w:rsidRPr="00F76959">
        <w:rPr>
          <w:rFonts w:ascii="Cordia New" w:hAnsi="Cordia New" w:cs="Cordia New"/>
          <w:sz w:val="32"/>
          <w:szCs w:val="32"/>
          <w:cs/>
        </w:rPr>
        <w:t xml:space="preserve">ุธยายุติความเป็นราชธานีลงในปี </w:t>
      </w:r>
      <w:r w:rsidR="00987BA4" w:rsidRPr="00F76959">
        <w:rPr>
          <w:rFonts w:ascii="Cordia New" w:hAnsi="Cordia New" w:cs="Cordia New"/>
          <w:sz w:val="32"/>
          <w:szCs w:val="32"/>
          <w:cs/>
        </w:rPr>
        <w:t>พุทธศักราช ๒๓๑๐ กลุ่มผู้ปกครองในพิมายก็สามารถกุมอำนาจ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การปกครองในเขตอิทธิพลของเมือง</w:t>
      </w:r>
      <w:r w:rsidR="00987BA4" w:rsidRPr="00F76959">
        <w:rPr>
          <w:rFonts w:ascii="Cordia New" w:hAnsi="Cordia New" w:cs="Cordia New"/>
          <w:sz w:val="32"/>
          <w:szCs w:val="32"/>
          <w:cs/>
        </w:rPr>
        <w:t>นครราชสีมาได้สำเร็จและเห็นได้ว่ากลุ่มผู้นำในสองเมืองนี้ได้ผลัดเปล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ี่ยนกันขึ้นเป็นผู้ปกครองเมือง</w:t>
      </w:r>
      <w:r w:rsidR="00987BA4" w:rsidRPr="00F76959">
        <w:rPr>
          <w:rFonts w:ascii="Cordia New" w:hAnsi="Cordia New" w:cs="Cordia New"/>
          <w:sz w:val="32"/>
          <w:szCs w:val="32"/>
          <w:cs/>
        </w:rPr>
        <w:t>นครราชสีมา เช่นขุนชนะกรมการเมืองนครราชสีมาได้รับพระกรุณาโปรดเกล้าแต่งตั้งเป็นพระยากำแหงสงครามครองเมืองนครราชสีมาหลังจากจับกุมกรมหมื่นเทพพิพิธหรือกรณีเจ้าพระยานครราชสีมา</w:t>
      </w:r>
      <w:r w:rsidR="00F76959" w:rsidRPr="00F76959">
        <w:rPr>
          <w:rFonts w:ascii="Cordia New" w:hAnsi="Cordia New" w:cs="Cordia New"/>
          <w:sz w:val="32"/>
          <w:szCs w:val="32"/>
        </w:rPr>
        <w:t xml:space="preserve"> </w:t>
      </w:r>
      <w:r w:rsidR="00987BA4" w:rsidRPr="00F76959">
        <w:rPr>
          <w:rFonts w:ascii="Cordia New" w:hAnsi="Cordia New" w:cs="Cordia New"/>
          <w:sz w:val="32"/>
          <w:szCs w:val="32"/>
        </w:rPr>
        <w:t>(</w:t>
      </w:r>
      <w:r w:rsidR="00987BA4" w:rsidRPr="00F76959">
        <w:rPr>
          <w:rFonts w:ascii="Cordia New" w:hAnsi="Cordia New" w:cs="Cordia New"/>
          <w:sz w:val="32"/>
          <w:szCs w:val="32"/>
          <w:cs/>
        </w:rPr>
        <w:t>ปิ่น</w:t>
      </w:r>
      <w:r w:rsidR="005B598C" w:rsidRPr="00F76959">
        <w:rPr>
          <w:rFonts w:ascii="Cordia New" w:hAnsi="Cordia New" w:cs="Cordia New"/>
          <w:sz w:val="32"/>
          <w:szCs w:val="32"/>
        </w:rPr>
        <w:t>)</w:t>
      </w:r>
      <w:r w:rsidR="00F76959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="00987BA4" w:rsidRPr="00F76959">
        <w:rPr>
          <w:rFonts w:ascii="Cordia New" w:hAnsi="Cordia New" w:cs="Cordia New"/>
          <w:sz w:val="32"/>
          <w:szCs w:val="32"/>
          <w:cs/>
        </w:rPr>
        <w:t xml:space="preserve">เจ้าเมืองนครราชสีมาอีกท่านหนึ่งในสมัยธนบุรีเคยรับราชการเป็นยกบัตรเมืองพิมาย           </w:t>
      </w:r>
    </w:p>
    <w:p w:rsidR="00987BA4" w:rsidRPr="00F76959" w:rsidRDefault="00987BA4" w:rsidP="00AB0957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      ในสมัยธนบุรี  ปัญหาทางการเมืองภายในของเวีย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งจันทน์และจำปาศักดิ์เปิดโอกาส</w:t>
      </w:r>
      <w:r w:rsidRPr="00F76959">
        <w:rPr>
          <w:rFonts w:ascii="Cordia New" w:hAnsi="Cordia New" w:cs="Cordia New"/>
          <w:sz w:val="32"/>
          <w:szCs w:val="32"/>
          <w:cs/>
        </w:rPr>
        <w:t>ให้อิทธิพลของไทยขยายเข้าสู่ภาคตะวันออกเฉียงเหนือและเริ่มเ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ข้าไปจัดการปกครองดินแดนแถบนี้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อย่างจริงจัง 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                </w:t>
      </w:r>
      <w:r w:rsidR="00533FA5">
        <w:rPr>
          <w:rFonts w:ascii="Cordia New" w:hAnsi="Cordia New" w:cs="Cordia New"/>
          <w:sz w:val="32"/>
          <w:szCs w:val="32"/>
          <w:cs/>
        </w:rPr>
        <w:t>โดยเริ่มต้นจาก</w:t>
      </w:r>
      <w:r w:rsidRPr="00F76959">
        <w:rPr>
          <w:rFonts w:ascii="Cordia New" w:hAnsi="Cordia New" w:cs="Cordia New"/>
          <w:sz w:val="32"/>
          <w:szCs w:val="32"/>
          <w:cs/>
        </w:rPr>
        <w:t>สถานการณ์ทางการเมืองของลาวในช่วงนั้นที่เกิดความแตกแยกภายใน  จากกรณีกลุ่ม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          </w:t>
      </w:r>
      <w:r w:rsidRPr="00F76959">
        <w:rPr>
          <w:rFonts w:ascii="Cordia New" w:hAnsi="Cordia New" w:cs="Cordia New"/>
          <w:sz w:val="32"/>
          <w:szCs w:val="32"/>
          <w:cs/>
        </w:rPr>
        <w:t>ขุนนางที่เป็นศัตรูกับกรุงศรีสัตนาคนหุตหนีภัยทางการเมือง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มาขออ่อนน้อมต่อไทยในสมัยธนบุรี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รัฐบาลไทยประกาศให้การคุ้มครองพร้อมทั้งให้สถานภาพทางการเมือ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งแก่ขุนนางเหล่านั้น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ในสมัยรัชกาลต่อมายังสถาปนาให้เมืองภายใต้การปกครองของอดีตกล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ุ่มขุนนางจากเวียงจันทน์นี้มี</w:t>
      </w:r>
      <w:r w:rsidRPr="00F76959">
        <w:rPr>
          <w:rFonts w:ascii="Cordia New" w:hAnsi="Cordia New" w:cs="Cordia New"/>
          <w:sz w:val="32"/>
          <w:szCs w:val="32"/>
          <w:cs/>
        </w:rPr>
        <w:t>ฐานะเทียบเท่าเมืองเวียงจันทน์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เมืองจำปาศัก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ดิ์ที่มีฐานะเป็นเมืองประเทศราช หลักจากการทำ</w:t>
      </w:r>
      <w:r w:rsidRPr="00F76959">
        <w:rPr>
          <w:rFonts w:ascii="Cordia New" w:hAnsi="Cordia New" w:cs="Cordia New"/>
          <w:sz w:val="32"/>
          <w:szCs w:val="32"/>
          <w:cs/>
        </w:rPr>
        <w:t>สงครามกับเวียงจันทน์ในปีพุทธศักราช ๒๓๒๑  เวียงจันทน์ถูกลดฐา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นะลงเป็นเพียงเมืองพระยามหานคร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F76959">
        <w:rPr>
          <w:rFonts w:ascii="Cordia New" w:hAnsi="Cordia New" w:cs="Cordia New"/>
          <w:sz w:val="32"/>
          <w:szCs w:val="32"/>
          <w:cs/>
        </w:rPr>
        <w:t>แม้ว่าต่อมาเวียงจันทน์จะได้ยกฐานะเป็นเมืองประเทศราชขึ้นต่อกรุงเทพฯ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แต่เมืองที่เคยขึ้นต่อเวียงจันทน์โดยเฉพาะในฝั่งขวาของแม่น้ำโขงกลายเป็นเมืองชั้นนอกของอยุธยา</w:t>
      </w:r>
      <w:r w:rsidR="00F76959" w:rsidRPr="00F76959">
        <w:rPr>
          <w:rFonts w:ascii="Cordia New" w:hAnsi="Cordia New" w:cs="Cordia New"/>
          <w:sz w:val="32"/>
          <w:szCs w:val="32"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หลังเหตุการณ์นี้รัฐไทยจึงไม่เพียงได้กำลังคนเข้ามา</w:t>
      </w:r>
      <w:r w:rsidR="004865C9">
        <w:rPr>
          <w:rFonts w:ascii="Cordia New" w:hAnsi="Cordia New" w:cs="Cordia New" w:hint="cs"/>
          <w:sz w:val="32"/>
          <w:szCs w:val="32"/>
          <w:cs/>
        </w:rPr>
        <w:t xml:space="preserve">                </w:t>
      </w:r>
      <w:r w:rsidRPr="00F76959">
        <w:rPr>
          <w:rFonts w:ascii="Cordia New" w:hAnsi="Cordia New" w:cs="Cordia New"/>
          <w:sz w:val="32"/>
          <w:szCs w:val="32"/>
          <w:cs/>
        </w:rPr>
        <w:t>เพิ่มเติมเท่านั้น</w:t>
      </w:r>
      <w:r w:rsidR="004865C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ยังเกิดเมืองใหม่ตั้งข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ึ้นเป็นจำนวนมากในภาคตะวันออก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เฉียงเหนือ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>สมเด็จฯ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กรมพระยาดำรงราชานุภาพ</w:t>
      </w:r>
      <w:r w:rsidRPr="00F76959">
        <w:rPr>
          <w:rFonts w:ascii="Cordia New" w:hAnsi="Cordia New" w:cs="Cordia New"/>
          <w:sz w:val="32"/>
          <w:szCs w:val="32"/>
        </w:rPr>
        <w:t>,</w:t>
      </w:r>
      <w:r w:rsidRPr="00F76959">
        <w:rPr>
          <w:rFonts w:ascii="Cordia New" w:hAnsi="Cordia New" w:cs="Cordia New"/>
          <w:sz w:val="32"/>
          <w:szCs w:val="32"/>
          <w:cs/>
        </w:rPr>
        <w:t>๒๔๙๕</w:t>
      </w:r>
      <w:r w:rsidRPr="00F76959">
        <w:rPr>
          <w:rFonts w:ascii="Cordia New" w:hAnsi="Cordia New" w:cs="Cordia New"/>
          <w:sz w:val="32"/>
          <w:szCs w:val="32"/>
        </w:rPr>
        <w:t>:</w:t>
      </w:r>
      <w:r w:rsidRPr="00F76959">
        <w:rPr>
          <w:rFonts w:ascii="Cordia New" w:hAnsi="Cordia New" w:cs="Cordia New"/>
          <w:sz w:val="32"/>
          <w:szCs w:val="32"/>
          <w:cs/>
        </w:rPr>
        <w:t>๓๕๖</w:t>
      </w:r>
      <w:r w:rsidRPr="00F76959">
        <w:rPr>
          <w:rFonts w:ascii="Cordia New" w:hAnsi="Cordia New" w:cs="Cordia New"/>
          <w:sz w:val="32"/>
          <w:szCs w:val="32"/>
        </w:rPr>
        <w:t>-</w:t>
      </w:r>
      <w:r w:rsidRPr="00F76959">
        <w:rPr>
          <w:rFonts w:ascii="Cordia New" w:hAnsi="Cordia New" w:cs="Cordia New"/>
          <w:sz w:val="32"/>
          <w:szCs w:val="32"/>
          <w:cs/>
        </w:rPr>
        <w:t>๓๕๗</w:t>
      </w:r>
      <w:r w:rsidRPr="00F76959">
        <w:rPr>
          <w:rFonts w:ascii="Cordia New" w:hAnsi="Cordia New" w:cs="Cordia New"/>
          <w:sz w:val="32"/>
          <w:szCs w:val="32"/>
        </w:rPr>
        <w:t xml:space="preserve">)  </w:t>
      </w:r>
      <w:r w:rsidRPr="00F76959">
        <w:rPr>
          <w:rFonts w:ascii="Cordia New" w:hAnsi="Cordia New" w:cs="Cordia New"/>
          <w:sz w:val="32"/>
          <w:szCs w:val="32"/>
          <w:cs/>
        </w:rPr>
        <w:t>และอาณาจักรไทยยังสามารถเข้ามามีอิทธิพลในเขตภาค</w:t>
      </w:r>
      <w:r w:rsidRPr="00F76959">
        <w:rPr>
          <w:rFonts w:ascii="Cordia New" w:hAnsi="Cordia New" w:cs="Cordia New"/>
          <w:sz w:val="32"/>
          <w:szCs w:val="32"/>
          <w:cs/>
        </w:rPr>
        <w:lastRenderedPageBreak/>
        <w:t>ตะวันออกเฉียงเหนือทั้งหม</w:t>
      </w:r>
      <w:r w:rsidR="00533FA5">
        <w:rPr>
          <w:rFonts w:ascii="Cordia New" w:hAnsi="Cordia New" w:cs="Cordia New"/>
          <w:sz w:val="32"/>
          <w:szCs w:val="32"/>
          <w:cs/>
        </w:rPr>
        <w:t>ดอย่างสมบูรณ์ได้เป็นครั้งแรกแม้</w:t>
      </w:r>
      <w:r w:rsidRPr="00F76959">
        <w:rPr>
          <w:rFonts w:ascii="Cordia New" w:hAnsi="Cordia New" w:cs="Cordia New"/>
          <w:sz w:val="32"/>
          <w:szCs w:val="32"/>
          <w:cs/>
        </w:rPr>
        <w:t>ว่าในสมัยนี้   ยังไม่สามารถจัดระเบียบการปกครองเมืองใหม่เหล่านี้ให้เรีย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บร้อยลง  แต่เมืองนครราชสีมาใน</w:t>
      </w:r>
      <w:r w:rsidRPr="00F76959">
        <w:rPr>
          <w:rFonts w:ascii="Cordia New" w:hAnsi="Cordia New" w:cs="Cordia New"/>
          <w:sz w:val="32"/>
          <w:szCs w:val="32"/>
          <w:cs/>
        </w:rPr>
        <w:t>ฐานะที่เป็นเมืองใหญ่และใกล้ชิดกับอาณาจักรไทยในที่ราบภาค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กลางมานาน  จึงสามารถที่จะดูแล</w:t>
      </w:r>
      <w:r w:rsidRPr="00F76959">
        <w:rPr>
          <w:rFonts w:ascii="Cordia New" w:hAnsi="Cordia New" w:cs="Cordia New"/>
          <w:sz w:val="32"/>
          <w:szCs w:val="32"/>
          <w:cs/>
        </w:rPr>
        <w:t>ผลประโยชน์และเชื่อมโยงอำนาจของส่วนกลางที่มีอยู่เหนื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อเมืองต่าง</w:t>
      </w:r>
      <w:r w:rsidR="00EB5872" w:rsidRPr="00F76959">
        <w:rPr>
          <w:rFonts w:ascii="Cordia New" w:hAnsi="Cordia New" w:cs="Cordia New"/>
          <w:sz w:val="32"/>
          <w:szCs w:val="32"/>
          <w:cs/>
        </w:rPr>
        <w:t>ๆ นี้ได้เป็นอย่างดี</w:t>
      </w:r>
      <w:r w:rsidRPr="00F76959">
        <w:rPr>
          <w:rFonts w:ascii="Cordia New" w:hAnsi="Cordia New" w:cs="Cordia New"/>
          <w:sz w:val="32"/>
          <w:szCs w:val="32"/>
          <w:cs/>
        </w:rPr>
        <w:t>โดยเฉพาะการเดินทางติดต่อระหว่างเมืองในภาคตะวันออกเฉียงเหนือกับส่วน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กลางต้องผ่านเมืองนครราชสีมา</w:t>
      </w:r>
      <w:r w:rsidR="00533FA5">
        <w:rPr>
          <w:rFonts w:ascii="Cordia New" w:hAnsi="Cordia New" w:cs="Cordia New"/>
          <w:sz w:val="32"/>
          <w:szCs w:val="32"/>
          <w:cs/>
        </w:rPr>
        <w:t>จึงเป็นแหล่งจ่ายเสบียง</w:t>
      </w:r>
      <w:r w:rsidRPr="00F76959">
        <w:rPr>
          <w:rFonts w:ascii="Cordia New" w:hAnsi="Cordia New" w:cs="Cordia New"/>
          <w:sz w:val="32"/>
          <w:szCs w:val="32"/>
          <w:cs/>
        </w:rPr>
        <w:t>ที่พักระหว่างทาง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รวบรวม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แล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ะเร่งรัดการจัดส่งส่วยสาอากรต่าง</w:t>
      </w:r>
      <w:r w:rsidRPr="00F76959">
        <w:rPr>
          <w:rFonts w:ascii="Cordia New" w:hAnsi="Cordia New" w:cs="Cordia New"/>
          <w:sz w:val="32"/>
          <w:szCs w:val="32"/>
          <w:cs/>
        </w:rPr>
        <w:t>ๆ ดังนั้นนครราชสีมาจึงมีบทบาทเป็นเสมือนตัวแทนของส่วน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กลางในเขตภาคตะวันออกเฉียงเหนือการ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ที่พระเจ้ากรุงธนบุรีทรงพระราชทานพระสนมที่เชื่อว่าทรงพระครรภ์กับพระองค์ให้กับเจ้าพระยานครราชสีมา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>ปิ่น</w:t>
      </w:r>
      <w:r w:rsidRPr="00F76959">
        <w:rPr>
          <w:rFonts w:ascii="Cordia New" w:hAnsi="Cordia New" w:cs="Cordia New"/>
          <w:sz w:val="32"/>
          <w:szCs w:val="32"/>
        </w:rPr>
        <w:t xml:space="preserve">) </w:t>
      </w:r>
      <w:r w:rsidRPr="00F76959">
        <w:rPr>
          <w:rFonts w:ascii="Cordia New" w:hAnsi="Cordia New" w:cs="Cordia New"/>
          <w:sz w:val="32"/>
          <w:szCs w:val="32"/>
          <w:cs/>
        </w:rPr>
        <w:t>เป็นการสะท้อนถึงความใกล้ชิดและความไว้วา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งพระทัยที่มีต่อผู้ปกครองเมือง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นครราชสีมาอย่างสูง                                                          </w:t>
      </w:r>
    </w:p>
    <w:p w:rsidR="00987BA4" w:rsidRPr="00F76959" w:rsidRDefault="00987BA4" w:rsidP="00533FA5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      รัชสมัยพระบาทสมเด็จพระพุทธยอดฟ้าจุฬาโลกทรงแต</w:t>
      </w:r>
      <w:r w:rsidR="00952321" w:rsidRPr="00F76959">
        <w:rPr>
          <w:rFonts w:ascii="Cordia New" w:hAnsi="Cordia New" w:cs="Cordia New"/>
          <w:sz w:val="32"/>
          <w:szCs w:val="32"/>
          <w:cs/>
        </w:rPr>
        <w:t>่ตั้งพระพิมายขึ้นเป็นพระยา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นครราชสีมา  เจ้าพระยานครราชสีมา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>ปิ่น</w:t>
      </w:r>
      <w:r w:rsidRPr="00F76959">
        <w:rPr>
          <w:rFonts w:ascii="Cordia New" w:hAnsi="Cordia New" w:cs="Cordia New"/>
          <w:sz w:val="32"/>
          <w:szCs w:val="32"/>
        </w:rPr>
        <w:t xml:space="preserve">) </w:t>
      </w:r>
      <w:r w:rsidRPr="00F76959">
        <w:rPr>
          <w:rFonts w:ascii="Cordia New" w:hAnsi="Cordia New" w:cs="Cordia New"/>
          <w:sz w:val="32"/>
          <w:szCs w:val="32"/>
          <w:cs/>
        </w:rPr>
        <w:t>เจ้าเมืองคนเดิมน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ั้นกล่าวว่าท่านชราภาพและจักษุ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มืดมัวลง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Pr="00F76959">
        <w:rPr>
          <w:rFonts w:ascii="Cordia New" w:hAnsi="Cordia New" w:cs="Cordia New"/>
          <w:sz w:val="32"/>
          <w:szCs w:val="32"/>
          <w:cs/>
        </w:rPr>
        <w:t>จดหมายเหตุเมืองนครราชสีมา</w:t>
      </w:r>
      <w:r w:rsidRPr="00F76959">
        <w:rPr>
          <w:rFonts w:ascii="Cordia New" w:hAnsi="Cordia New" w:cs="Cordia New"/>
          <w:sz w:val="32"/>
          <w:szCs w:val="32"/>
        </w:rPr>
        <w:t>,</w:t>
      </w:r>
      <w:r w:rsidRPr="00F76959">
        <w:rPr>
          <w:rFonts w:ascii="Cordia New" w:hAnsi="Cordia New" w:cs="Cordia New"/>
          <w:sz w:val="32"/>
          <w:szCs w:val="32"/>
          <w:cs/>
        </w:rPr>
        <w:t>๒๔๙๗</w:t>
      </w:r>
      <w:r w:rsidRPr="00F76959">
        <w:rPr>
          <w:rFonts w:ascii="Cordia New" w:hAnsi="Cordia New" w:cs="Cordia New"/>
          <w:sz w:val="32"/>
          <w:szCs w:val="32"/>
        </w:rPr>
        <w:t>:</w:t>
      </w:r>
      <w:r w:rsidRPr="00F76959">
        <w:rPr>
          <w:rFonts w:ascii="Cordia New" w:hAnsi="Cordia New" w:cs="Cordia New"/>
          <w:sz w:val="32"/>
          <w:szCs w:val="32"/>
          <w:cs/>
        </w:rPr>
        <w:t>๕๖</w:t>
      </w:r>
      <w:r w:rsidRPr="00F76959">
        <w:rPr>
          <w:rFonts w:ascii="Cordia New" w:hAnsi="Cordia New" w:cs="Cordia New"/>
          <w:sz w:val="32"/>
          <w:szCs w:val="32"/>
        </w:rPr>
        <w:t xml:space="preserve">)  </w:t>
      </w:r>
      <w:r w:rsidRPr="00F76959">
        <w:rPr>
          <w:rFonts w:ascii="Cordia New" w:hAnsi="Cordia New" w:cs="Cordia New"/>
          <w:sz w:val="32"/>
          <w:szCs w:val="32"/>
          <w:cs/>
        </w:rPr>
        <w:t>ดังนั้น</w:t>
      </w:r>
      <w:r w:rsidR="00EB5872" w:rsidRPr="00F76959">
        <w:rPr>
          <w:rFonts w:ascii="Cordia New" w:hAnsi="Cordia New" w:cs="Cordia New"/>
          <w:sz w:val="32"/>
          <w:szCs w:val="32"/>
          <w:cs/>
        </w:rPr>
        <w:t>เมืองนครราชสีมายังคงความสำคัญ</w:t>
      </w:r>
      <w:r w:rsidRPr="00F76959">
        <w:rPr>
          <w:rFonts w:ascii="Cordia New" w:hAnsi="Cordia New" w:cs="Cordia New"/>
          <w:sz w:val="32"/>
          <w:szCs w:val="32"/>
          <w:cs/>
        </w:rPr>
        <w:t>เป็นเมืองหลักของไทยอยู่ระหว่างเมืองเวียงจันทน์  เมืองจำปาศักดิ์กับกรุงเทพฯ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ทำหน้าที่ในการดูแ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ล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รักษาความสงบชายพระราชอาณาเขต</w:t>
      </w:r>
      <w:r w:rsidRPr="00F76959">
        <w:rPr>
          <w:rFonts w:ascii="Cordia New" w:hAnsi="Cordia New" w:cs="Cordia New"/>
          <w:sz w:val="32"/>
          <w:szCs w:val="32"/>
          <w:cs/>
        </w:rPr>
        <w:t>เป็นหูเป็นตาแทนรัฐบาลใ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หม่ที่กรุงเทพฯ เพื่อช่วยงาน</w:t>
      </w:r>
      <w:r w:rsidRPr="00F76959">
        <w:rPr>
          <w:rFonts w:ascii="Cordia New" w:hAnsi="Cordia New" w:cs="Cordia New"/>
          <w:sz w:val="32"/>
          <w:szCs w:val="32"/>
          <w:cs/>
        </w:rPr>
        <w:t>การขยายอำนาจของไ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ทยเข้าสู่ภาคตะวันออกเฉียงเหนือ</w:t>
      </w:r>
      <w:r w:rsidRPr="00F76959">
        <w:rPr>
          <w:rFonts w:ascii="Cordia New" w:hAnsi="Cordia New" w:cs="Cordia New"/>
          <w:sz w:val="32"/>
          <w:szCs w:val="32"/>
          <w:cs/>
        </w:rPr>
        <w:t>และฝั่งซ้ายของแม่น้ำโขงในขณะที่นครราชสีมามีลักษณ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ะเป็นตัวแทนของกลุ่มวัฒนธรรมไทย</w:t>
      </w:r>
      <w:r w:rsidRPr="00F76959">
        <w:rPr>
          <w:rFonts w:ascii="Cordia New" w:hAnsi="Cordia New" w:cs="Cordia New"/>
          <w:sz w:val="32"/>
          <w:szCs w:val="32"/>
          <w:cs/>
        </w:rPr>
        <w:t>มีเมืองเวี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ยงจันทน์</w:t>
      </w:r>
      <w:r w:rsidR="005D433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952321" w:rsidRPr="00F76959">
        <w:rPr>
          <w:rFonts w:ascii="Cordia New" w:hAnsi="Cordia New" w:cs="Cordia New"/>
          <w:sz w:val="32"/>
          <w:szCs w:val="32"/>
          <w:cs/>
        </w:rPr>
        <w:t xml:space="preserve">เมืองจำปาศักดิ์ </w:t>
      </w:r>
      <w:r w:rsidRPr="00F76959">
        <w:rPr>
          <w:rFonts w:ascii="Cordia New" w:hAnsi="Cordia New" w:cs="Cordia New"/>
          <w:sz w:val="32"/>
          <w:szCs w:val="32"/>
          <w:cs/>
        </w:rPr>
        <w:t>และเมืองอุบลราชธานีเป็นตัวแทนของกลุ่มวัฒนธรรมลาว  แต่เมืองเหล่านี้ไม่ได้มีความสัมพันธ์กันอย่างใกล้ชิดพอที่จะรวม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กลุ่มท้าทายอำนาจของกรุงเทพฯ ได้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F76959">
        <w:rPr>
          <w:rFonts w:ascii="Cordia New" w:hAnsi="Cordia New" w:cs="Cordia New"/>
          <w:sz w:val="32"/>
          <w:szCs w:val="32"/>
          <w:cs/>
        </w:rPr>
        <w:t>ในทางตรงข้ามรัฐบาลที่กรุงเทพฯ ประสบความสำเร็จในการจัดการให้บรรดาผู้นำของเมื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องเหล่านี้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        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คานอำนาจซึ่งกันและกัน</w:t>
      </w:r>
      <w:r w:rsidRPr="00F76959">
        <w:rPr>
          <w:rFonts w:ascii="Cordia New" w:hAnsi="Cordia New" w:cs="Cordia New"/>
          <w:sz w:val="32"/>
          <w:szCs w:val="32"/>
          <w:cs/>
        </w:rPr>
        <w:t>เห็นได้จากกรณี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กบฎข่าหลายครั้งในเขตจำปาศักดิ์ </w:t>
      </w:r>
      <w:r w:rsidRPr="00F76959">
        <w:rPr>
          <w:rFonts w:ascii="Cordia New" w:hAnsi="Cordia New" w:cs="Cordia New"/>
          <w:sz w:val="32"/>
          <w:szCs w:val="32"/>
          <w:cs/>
        </w:rPr>
        <w:t>ทำให้กลุ่มอำนาจเดิมของเ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มืองจำปาศักดิ์ต้องสิ้นอำนาจลง</w:t>
      </w:r>
      <w:r w:rsidRPr="00F76959">
        <w:rPr>
          <w:rFonts w:ascii="Cordia New" w:hAnsi="Cordia New" w:cs="Cordia New"/>
          <w:sz w:val="32"/>
          <w:szCs w:val="32"/>
          <w:cs/>
        </w:rPr>
        <w:t>กลุ่มเมืองเวียงจันทน์กล่าวโทษนครราชสีมาว่าเป็นต้นเหตุของความวุ่นว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ายเหล่านั้น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ในขณะที่นครราชสีมาเองก็ปฏิเสธที่จะช่วยเหลืออุบลราชธานีในการต่อสู้กับกลุ่มก่อการชาวข่า </w:t>
      </w:r>
    </w:p>
    <w:p w:rsidR="00533FA5" w:rsidRDefault="00987BA4" w:rsidP="00533FA5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      การที่สมเด็จฯ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กรมพระยาดำรงราชานุภาพทรงกล่าวไว้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ว่า</w:t>
      </w:r>
      <w:r w:rsidR="005B598C" w:rsidRPr="00F76959">
        <w:rPr>
          <w:rFonts w:ascii="Cordia New" w:hAnsi="Cordia New" w:cs="Cordia New"/>
          <w:sz w:val="32"/>
          <w:szCs w:val="32"/>
          <w:cs/>
        </w:rPr>
        <w:t>ในสมัยนี้ได้มีการตั้งหัว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เมืองชั้นนอกให้เป็นกำลังของเมืองนครราชสีมาและยกเมืองนครราชสีมาเป็นเมืองเอก </w:t>
      </w:r>
      <w:r w:rsidRPr="00F76959">
        <w:rPr>
          <w:rFonts w:ascii="Cordia New" w:hAnsi="Cordia New" w:cs="Cordia New"/>
          <w:sz w:val="32"/>
          <w:szCs w:val="32"/>
        </w:rPr>
        <w:t>(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สมเด็จฯ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กรมพระยาดำรงราชานุภาพ</w:t>
      </w:r>
      <w:r w:rsidRPr="00F76959">
        <w:rPr>
          <w:rFonts w:ascii="Cordia New" w:hAnsi="Cordia New" w:cs="Cordia New"/>
          <w:sz w:val="32"/>
          <w:szCs w:val="32"/>
        </w:rPr>
        <w:t>,</w:t>
      </w:r>
      <w:r w:rsidRPr="00F76959">
        <w:rPr>
          <w:rFonts w:ascii="Cordia New" w:hAnsi="Cordia New" w:cs="Cordia New"/>
          <w:sz w:val="32"/>
          <w:szCs w:val="32"/>
          <w:cs/>
        </w:rPr>
        <w:t>๒๕๑๑</w:t>
      </w:r>
      <w:r w:rsidRPr="00F76959">
        <w:rPr>
          <w:rFonts w:ascii="Cordia New" w:hAnsi="Cordia New" w:cs="Cordia New"/>
          <w:sz w:val="32"/>
          <w:szCs w:val="32"/>
        </w:rPr>
        <w:t>:</w:t>
      </w:r>
      <w:r w:rsidRPr="00F76959">
        <w:rPr>
          <w:rFonts w:ascii="Cordia New" w:hAnsi="Cordia New" w:cs="Cordia New"/>
          <w:sz w:val="32"/>
          <w:szCs w:val="32"/>
          <w:cs/>
        </w:rPr>
        <w:t>๑๘</w:t>
      </w:r>
      <w:r w:rsidRPr="00F76959">
        <w:rPr>
          <w:rFonts w:ascii="Cordia New" w:hAnsi="Cordia New" w:cs="Cordia New"/>
          <w:sz w:val="32"/>
          <w:szCs w:val="32"/>
        </w:rPr>
        <w:t xml:space="preserve">) </w:t>
      </w:r>
      <w:r w:rsidRPr="00F76959">
        <w:rPr>
          <w:rFonts w:ascii="Cordia New" w:hAnsi="Cordia New" w:cs="Cordia New"/>
          <w:sz w:val="32"/>
          <w:szCs w:val="32"/>
          <w:cs/>
        </w:rPr>
        <w:t>น่าที่จะสะท้อนให้เห็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นถึงสถานการณ์ทางการเมืองในภาค</w:t>
      </w:r>
      <w:r w:rsidRPr="00F76959">
        <w:rPr>
          <w:rFonts w:ascii="Cordia New" w:hAnsi="Cordia New" w:cs="Cordia New"/>
          <w:sz w:val="32"/>
          <w:szCs w:val="32"/>
          <w:cs/>
        </w:rPr>
        <w:t>ตะวันออกเฉียงเหนือที่มีกลุ่มการเมือง ๔ กลุ่ม  ในขณะที่เมืองเวียงจันทน์  เมืองจำปาศักดิ์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และเมือ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งอุบลราชธานีมีฐานะเป็นประเทศ</w:t>
      </w:r>
      <w:r w:rsidR="00EB5872" w:rsidRPr="00F76959">
        <w:rPr>
          <w:rFonts w:ascii="Cordia New" w:hAnsi="Cordia New" w:cs="Cordia New"/>
          <w:sz w:val="32"/>
          <w:szCs w:val="32"/>
          <w:cs/>
        </w:rPr>
        <w:lastRenderedPageBreak/>
        <w:t>ราช</w:t>
      </w:r>
      <w:r w:rsidRPr="00F76959">
        <w:rPr>
          <w:rFonts w:ascii="Cordia New" w:hAnsi="Cordia New" w:cs="Cordia New"/>
          <w:sz w:val="32"/>
          <w:szCs w:val="32"/>
          <w:cs/>
        </w:rPr>
        <w:t>เมืองนครราชสีมาเป็นตัวแทนของกลุ่มวัฒนธรรมไทยจึงควรจะเลื่อนสถานะขึ้นเป็นเมืองชั้นเอกและเพิ่มเติมกำลังคนเพื่อที่จะได้ทำ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หน้าที่เป็นหูเป็นตาแทนรัฐบาล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พร้อมทั้งคานอำนาจกับเมืองเวียงจันทน์  เมืองจำปาศักดิ์  และเมืองอุบลราชธานี              </w:t>
      </w:r>
    </w:p>
    <w:p w:rsidR="00987BA4" w:rsidRPr="00F76959" w:rsidRDefault="00987BA4" w:rsidP="00565EC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</w:t>
      </w:r>
      <w:r w:rsidR="00533FA5">
        <w:rPr>
          <w:rFonts w:ascii="Cordia New" w:hAnsi="Cordia New" w:cs="Cordia New"/>
          <w:sz w:val="32"/>
          <w:szCs w:val="32"/>
          <w:cs/>
        </w:rPr>
        <w:t xml:space="preserve">          ใน</w:t>
      </w:r>
      <w:r w:rsidRPr="00F76959">
        <w:rPr>
          <w:rFonts w:ascii="Cordia New" w:hAnsi="Cordia New" w:cs="Cordia New"/>
          <w:sz w:val="32"/>
          <w:szCs w:val="32"/>
          <w:cs/>
        </w:rPr>
        <w:t>พุทธศักราช ๒๓๖๙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เกิดสถานการณ์ที่มีแนว</w:t>
      </w:r>
      <w:r w:rsidR="00952321" w:rsidRPr="00F76959">
        <w:rPr>
          <w:rFonts w:ascii="Cordia New" w:hAnsi="Cordia New" w:cs="Cordia New"/>
          <w:sz w:val="32"/>
          <w:szCs w:val="32"/>
          <w:cs/>
        </w:rPr>
        <w:t>โน้มจะเป็นวิกฤติการณ์ทางการ</w:t>
      </w:r>
      <w:r w:rsidRPr="00F76959">
        <w:rPr>
          <w:rFonts w:ascii="Cordia New" w:hAnsi="Cordia New" w:cs="Cordia New"/>
          <w:sz w:val="32"/>
          <w:szCs w:val="32"/>
          <w:cs/>
        </w:rPr>
        <w:t>เมืองขึ้นที่กรุงเทพฯ เมืองเวียงจันทน์และเมืองจำปาศักดิ์ได้ใช้โอกา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สนั้นดิ้นรนเพื่อให้หลุดพ้นจาก</w:t>
      </w:r>
      <w:r w:rsidRPr="00F76959">
        <w:rPr>
          <w:rFonts w:ascii="Cordia New" w:hAnsi="Cordia New" w:cs="Cordia New"/>
          <w:sz w:val="32"/>
          <w:szCs w:val="32"/>
          <w:cs/>
        </w:rPr>
        <w:t>อำนาจของไทย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แต่นับเป็นโชคดีที่ประชากรเชื้อสายลาวและเขมรในภาคตะวันออกเฉียงเหนือส่วนหนึ่งเป็นอริกับเวียงจันทน์ทำให้เวียงจันทน์ไม่ได้รับความ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สนับสนุนจากกลุ่มประชากรเหล่านี้</w:t>
      </w:r>
      <w:r w:rsidRPr="00F76959">
        <w:rPr>
          <w:rFonts w:ascii="Cordia New" w:hAnsi="Cordia New" w:cs="Cordia New"/>
          <w:sz w:val="32"/>
          <w:szCs w:val="32"/>
          <w:cs/>
        </w:rPr>
        <w:t>กองทัพเจ้าอนุวงศ์ถูกประวิงเวลาในการเดินทางรวมทั้งต้องกระจายกำลังออก</w:t>
      </w:r>
      <w:r w:rsidR="00EB5872" w:rsidRPr="00F76959">
        <w:rPr>
          <w:rFonts w:ascii="Cordia New" w:hAnsi="Cordia New" w:cs="Cordia New"/>
          <w:sz w:val="32"/>
          <w:szCs w:val="32"/>
          <w:cs/>
        </w:rPr>
        <w:t>เพื่อชักจูงกลุ่มที่สนับสนุนและกวาดต้อนกลุ่มที่ไม่สมัครใจ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F76959">
        <w:rPr>
          <w:rFonts w:ascii="Cordia New" w:hAnsi="Cordia New" w:cs="Cordia New"/>
          <w:sz w:val="32"/>
          <w:szCs w:val="32"/>
          <w:cs/>
        </w:rPr>
        <w:t>จนทำให้ฝ่ายไทยสามารถปราบปรามเหตุการณ์นี้จนกระทั่งทำลายเมืองเวียงจันทน์ล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ง</w:t>
      </w:r>
      <w:r w:rsidRPr="00F76959">
        <w:rPr>
          <w:rFonts w:ascii="Cordia New" w:hAnsi="Cordia New" w:cs="Cordia New"/>
          <w:sz w:val="32"/>
          <w:szCs w:val="32"/>
          <w:cs/>
        </w:rPr>
        <w:t>หลังสิ้นเหตุการณ์กบฎอนุวงศ์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F76959">
        <w:rPr>
          <w:rFonts w:ascii="Cordia New" w:hAnsi="Cordia New" w:cs="Cordia New"/>
          <w:sz w:val="32"/>
          <w:szCs w:val="32"/>
          <w:cs/>
        </w:rPr>
        <w:t>เมืองนครราชส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ีมากลายเป็นกำลังสำคัญของไทยใน</w:t>
      </w:r>
      <w:r w:rsidRPr="00F76959">
        <w:rPr>
          <w:rFonts w:ascii="Cordia New" w:hAnsi="Cordia New" w:cs="Cordia New"/>
          <w:sz w:val="32"/>
          <w:szCs w:val="32"/>
          <w:cs/>
        </w:rPr>
        <w:t>ภาคตะวันออกเฉียงเหนือ  โดยตอนเหนือมีอาณาเขตถึงจังหวั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ดขอนแก่นในปัจจุบัน  และทาง</w:t>
      </w:r>
      <w:r w:rsidRPr="00F76959">
        <w:rPr>
          <w:rFonts w:ascii="Cordia New" w:hAnsi="Cordia New" w:cs="Cordia New"/>
          <w:sz w:val="32"/>
          <w:szCs w:val="32"/>
          <w:cs/>
        </w:rPr>
        <w:t>ตะวันออกถึงจังหวัดสุรินทร์ในปัจจุบันและแม้ว่าปัญหากับหัวเมื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องลาวจะสิ้นสุดลงแต่การขยายอำนาจ</w:t>
      </w:r>
      <w:r w:rsidRPr="00F76959">
        <w:rPr>
          <w:rFonts w:ascii="Cordia New" w:hAnsi="Cordia New" w:cs="Cordia New"/>
          <w:sz w:val="32"/>
          <w:szCs w:val="32"/>
          <w:cs/>
        </w:rPr>
        <w:t>ของไทยมาทางด้านตะวันออกนี้ทำให้ไทยต้องเผชิญหน้าคู่ต่อสู้ป</w:t>
      </w:r>
      <w:r w:rsidR="00533FA5">
        <w:rPr>
          <w:rFonts w:ascii="Cordia New" w:hAnsi="Cordia New" w:cs="Cordia New"/>
          <w:sz w:val="32"/>
          <w:szCs w:val="32"/>
          <w:cs/>
        </w:rPr>
        <w:t xml:space="preserve">ระเทศใหม่ คือ เวียดนาม </w:t>
      </w:r>
      <w:r w:rsidR="005B598C" w:rsidRPr="00F76959">
        <w:rPr>
          <w:rFonts w:ascii="Cordia New" w:hAnsi="Cordia New" w:cs="Cordia New"/>
          <w:sz w:val="32"/>
          <w:szCs w:val="32"/>
          <w:cs/>
        </w:rPr>
        <w:t>ในขณะ</w:t>
      </w:r>
      <w:r w:rsidRPr="00F76959">
        <w:rPr>
          <w:rFonts w:ascii="Cordia New" w:hAnsi="Cordia New" w:cs="Cordia New"/>
          <w:sz w:val="32"/>
          <w:szCs w:val="32"/>
          <w:cs/>
        </w:rPr>
        <w:t>ที่คู่ต่อสู้รายเดิมทางฝั่งตะวันตกของไทยกำลังต่อสู้กับคู่ต</w:t>
      </w:r>
      <w:r w:rsidR="00EB5872" w:rsidRPr="00F76959">
        <w:rPr>
          <w:rFonts w:ascii="Cordia New" w:hAnsi="Cordia New" w:cs="Cordia New"/>
          <w:sz w:val="32"/>
          <w:szCs w:val="32"/>
          <w:cs/>
        </w:rPr>
        <w:t>่อสู้ใหม่ที่เป็นต่อหลายเท่าตัว</w:t>
      </w:r>
      <w:r w:rsidRPr="00F76959">
        <w:rPr>
          <w:rFonts w:ascii="Cordia New" w:hAnsi="Cordia New" w:cs="Cordia New"/>
          <w:sz w:val="32"/>
          <w:szCs w:val="32"/>
          <w:cs/>
        </w:rPr>
        <w:t>ความตึงเครียด ทางการเมืองจึงยังคงอยู่ในทางฝั่งตะวันออกของไทยทำให้นครราชสีมาทวีความสำคัญ</w:t>
      </w:r>
      <w:r w:rsidR="00533FA5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มากยิ่งขึ้นกว่าเดิม                                                                   </w:t>
      </w:r>
    </w:p>
    <w:p w:rsidR="00987BA4" w:rsidRDefault="00987BA4" w:rsidP="000C185B">
      <w:pPr>
        <w:spacing w:before="240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      ในสมัยรัชกาลที่ ๔  ประเทศไทยได้ทำสัญญาเบาว์ริงกับอังกฤษ  และสัญญาลักษณะเดียวกันกับช</w:t>
      </w:r>
      <w:r w:rsidR="00B845BC">
        <w:rPr>
          <w:rFonts w:ascii="Cordia New" w:hAnsi="Cordia New" w:cs="Cordia New"/>
          <w:sz w:val="32"/>
          <w:szCs w:val="32"/>
          <w:cs/>
        </w:rPr>
        <w:t>าติตะวันตกอื่น</w:t>
      </w:r>
      <w:r w:rsidR="00952321" w:rsidRPr="00F76959">
        <w:rPr>
          <w:rFonts w:ascii="Cordia New" w:hAnsi="Cordia New" w:cs="Cordia New"/>
          <w:sz w:val="32"/>
          <w:szCs w:val="32"/>
          <w:cs/>
        </w:rPr>
        <w:t>ๆ เช่น ฝรั่งเศส</w:t>
      </w:r>
      <w:r w:rsidRPr="00F76959">
        <w:rPr>
          <w:rFonts w:ascii="Cordia New" w:hAnsi="Cordia New" w:cs="Cordia New"/>
          <w:sz w:val="32"/>
          <w:szCs w:val="32"/>
          <w:cs/>
        </w:rPr>
        <w:t>ซึ</w:t>
      </w:r>
      <w:r w:rsidR="00952321" w:rsidRPr="00F76959">
        <w:rPr>
          <w:rFonts w:ascii="Cordia New" w:hAnsi="Cordia New" w:cs="Cordia New"/>
          <w:sz w:val="32"/>
          <w:szCs w:val="32"/>
          <w:cs/>
        </w:rPr>
        <w:t xml:space="preserve">่งเป็นการยกเลิกการค้าแบบผูกขาด </w:t>
      </w:r>
      <w:r w:rsidRPr="00F76959">
        <w:rPr>
          <w:rFonts w:ascii="Cordia New" w:hAnsi="Cordia New" w:cs="Cordia New"/>
          <w:sz w:val="32"/>
          <w:szCs w:val="32"/>
          <w:cs/>
        </w:rPr>
        <w:t>เป็นการค้าที่</w:t>
      </w:r>
      <w:r w:rsidR="00B845BC">
        <w:rPr>
          <w:rFonts w:ascii="Cordia New" w:hAnsi="Cordia New" w:cs="Cordia New"/>
          <w:sz w:val="32"/>
          <w:szCs w:val="32"/>
          <w:cs/>
        </w:rPr>
        <w:t xml:space="preserve">ให้เอกชนเข้ามาทำการค้าขายได้  </w:t>
      </w:r>
      <w:r w:rsidRPr="00F76959">
        <w:rPr>
          <w:rFonts w:ascii="Cordia New" w:hAnsi="Cordia New" w:cs="Cordia New"/>
          <w:sz w:val="32"/>
          <w:szCs w:val="32"/>
          <w:cs/>
        </w:rPr>
        <w:t>เมืองนครราชสีมาได้รับ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ความสนใจในฐานะที่มีสินค้าออกที่</w:t>
      </w:r>
      <w:r w:rsidRPr="00F76959">
        <w:rPr>
          <w:rFonts w:ascii="Cordia New" w:hAnsi="Cordia New" w:cs="Cordia New"/>
          <w:sz w:val="32"/>
          <w:szCs w:val="32"/>
          <w:cs/>
        </w:rPr>
        <w:t>สำคัญ เ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ช่น หนังสัตว์ เขาสัตว์ และงา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นอกจากนี้รัชกาลที่ ๔ ยังทรงมีพระราชดำริที่จะตั้งให้เป็นเมืองราชธานีแห่งที่ ๒  แต่เนื่องจากขาดแคลนน้ำและการคมนาคมไม่สะดวก  จึงโปรดให้สร้างที่ประทับที่พระนารายณ์ราชนิเวศน์ </w:t>
      </w:r>
      <w:r w:rsidRPr="00F76959">
        <w:rPr>
          <w:rFonts w:ascii="Cordia New" w:hAnsi="Cordia New" w:cs="Cordia New"/>
          <w:sz w:val="32"/>
          <w:szCs w:val="32"/>
        </w:rPr>
        <w:t xml:space="preserve"> </w:t>
      </w:r>
      <w:r w:rsidR="005B598C" w:rsidRPr="00F76959">
        <w:rPr>
          <w:rFonts w:ascii="Cordia New" w:hAnsi="Cordia New" w:cs="Cordia New"/>
          <w:sz w:val="32"/>
          <w:szCs w:val="32"/>
          <w:cs/>
        </w:rPr>
        <w:t>มีเมืองลพบุรี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ซึ่งสร้างสมัยสมเด็จระนารายณ์มหาราชแทน </w:t>
      </w:r>
    </w:p>
    <w:p w:rsidR="00987BA4" w:rsidRDefault="00987BA4" w:rsidP="00B845BC">
      <w:pPr>
        <w:spacing w:before="240"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      ครั้นถึงสมัยรัชกาลที่ ๕  พระองค์ได้ทรงทำนุบำรุงเมืองนครราชสีมาให้เจริญรุ</w:t>
      </w:r>
      <w:r w:rsidR="00437691">
        <w:rPr>
          <w:rFonts w:ascii="Cordia New" w:hAnsi="Cordia New" w:cs="Cordia New"/>
          <w:sz w:val="32"/>
          <w:szCs w:val="32"/>
          <w:cs/>
        </w:rPr>
        <w:t>่งเรืองยิ่งขึ้นกว่าแต่ก่อนในทุก</w:t>
      </w:r>
      <w:r w:rsidRPr="00F76959">
        <w:rPr>
          <w:rFonts w:ascii="Cordia New" w:hAnsi="Cordia New" w:cs="Cordia New"/>
          <w:sz w:val="32"/>
          <w:szCs w:val="32"/>
          <w:cs/>
        </w:rPr>
        <w:t>ๆ ด้าน ทั้งนี้เพื่อสร้างความมั่นคงของชาติต่อต้านการแผ่ขยายอิทธิพลของฝรั่งเศส  ที่เห็นเด่นชัดที่สุด คือ ทรงพระกรุณาโปรดเกล้าให้กรมหมื่นสรรพสิทธิ์ประสงค์จัดเตรียมการปกครองเมืองนครราชสีมา</w:t>
      </w:r>
      <w:r w:rsidR="000A1A40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เพื่อเตรียมการตั้งเป็นมณฑลเทศาภิบาล นอกจากนี้ยังโปรดให้สร้างทางรถไฟสายแรกจากกรุงเทพฯ</w:t>
      </w:r>
      <w:r w:rsidR="000A1A40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CD5FCF">
        <w:rPr>
          <w:rFonts w:ascii="Cordia New" w:hAnsi="Cordia New" w:cs="Cordia New" w:hint="cs"/>
          <w:sz w:val="32"/>
          <w:szCs w:val="32"/>
          <w:cs/>
        </w:rPr>
        <w:t>ถึง</w:t>
      </w:r>
      <w:r w:rsidR="00CD5FCF">
        <w:rPr>
          <w:rFonts w:ascii="Cordia New" w:hAnsi="Cordia New" w:cs="Cordia New"/>
          <w:sz w:val="32"/>
          <w:szCs w:val="32"/>
          <w:cs/>
        </w:rPr>
        <w:lastRenderedPageBreak/>
        <w:t>นครราชสีมา เมื่อ</w:t>
      </w:r>
      <w:r w:rsidR="00F76959" w:rsidRPr="00F76959">
        <w:rPr>
          <w:rFonts w:ascii="Cordia New" w:hAnsi="Cordia New" w:cs="Cordia New"/>
          <w:sz w:val="32"/>
          <w:szCs w:val="32"/>
          <w:cs/>
        </w:rPr>
        <w:t>พุทธศักราช ๒๔๓๓</w:t>
      </w:r>
      <w:r w:rsidR="00CD5FCF">
        <w:rPr>
          <w:rFonts w:ascii="Cordia New" w:hAnsi="Cordia New" w:cs="Cordia New"/>
          <w:sz w:val="32"/>
          <w:szCs w:val="32"/>
          <w:cs/>
        </w:rPr>
        <w:t xml:space="preserve"> ทำให้เมืองนครราชสีมา</w:t>
      </w:r>
      <w:r w:rsidRPr="00F76959">
        <w:rPr>
          <w:rFonts w:ascii="Cordia New" w:hAnsi="Cordia New" w:cs="Cordia New"/>
          <w:sz w:val="32"/>
          <w:szCs w:val="32"/>
          <w:cs/>
        </w:rPr>
        <w:t>และเมือง</w:t>
      </w:r>
      <w:r w:rsidR="00CD5FCF">
        <w:rPr>
          <w:rFonts w:ascii="Cordia New" w:hAnsi="Cordia New" w:cs="Cordia New"/>
          <w:sz w:val="32"/>
          <w:szCs w:val="32"/>
          <w:cs/>
        </w:rPr>
        <w:t>อื่น</w:t>
      </w:r>
      <w:r w:rsidR="00952321" w:rsidRPr="00F76959">
        <w:rPr>
          <w:rFonts w:ascii="Cordia New" w:hAnsi="Cordia New" w:cs="Cordia New"/>
          <w:sz w:val="32"/>
          <w:szCs w:val="32"/>
          <w:cs/>
        </w:rPr>
        <w:t>ๆ ในภาคตะวันออกเฉียงเหนือ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เดินทางติดต่อกับภาคกลางและภาคอื่น ๆ ได้สะดวก ทำให้ชาวเมืองเกิดความรู้สึกว่าเป็นส่วนหนึ่งของประเทศไทย </w:t>
      </w:r>
    </w:p>
    <w:p w:rsidR="00B2324F" w:rsidRDefault="00784865" w:rsidP="00B2324F">
      <w:pPr>
        <w:spacing w:before="240" w:line="276" w:lineRule="auto"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inline distT="0" distB="0" distL="0" distR="0">
            <wp:extent cx="4564380" cy="2468880"/>
            <wp:effectExtent l="19050" t="0" r="7620" b="0"/>
            <wp:docPr id="6" name="Picture 6" descr="การสร้างทางรถไฟสาย กรุงเทพฯ-นครราชสีม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การสร้างทางรถไฟสาย กรุงเทพฯ-นครราชสีม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4F" w:rsidRDefault="00B2324F" w:rsidP="00B2324F">
      <w:pPr>
        <w:spacing w:before="240" w:line="276" w:lineRule="auto"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การสร้างทางรถไฟ สายกรุงเทพฯ </w:t>
      </w:r>
      <w:r>
        <w:rPr>
          <w:rFonts w:ascii="Cordia New" w:hAnsi="Cordia New" w:cs="Cordia New"/>
          <w:sz w:val="32"/>
          <w:szCs w:val="32"/>
          <w:cs/>
        </w:rPr>
        <w:t>–</w:t>
      </w:r>
      <w:r>
        <w:rPr>
          <w:rFonts w:ascii="Cordia New" w:hAnsi="Cordia New" w:cs="Cordia New" w:hint="cs"/>
          <w:sz w:val="32"/>
          <w:szCs w:val="32"/>
          <w:cs/>
        </w:rPr>
        <w:t xml:space="preserve"> นครราชสีมา</w:t>
      </w:r>
    </w:p>
    <w:p w:rsidR="00655DF6" w:rsidRPr="00655DF6" w:rsidRDefault="00655DF6" w:rsidP="00B2324F">
      <w:pPr>
        <w:spacing w:before="240" w:line="276" w:lineRule="auto"/>
        <w:jc w:val="center"/>
        <w:rPr>
          <w:rFonts w:ascii="Cordia New" w:hAnsi="Cordia New" w:cs="Cordia New"/>
        </w:rPr>
      </w:pPr>
    </w:p>
    <w:p w:rsidR="00987BA4" w:rsidRDefault="00987BA4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  <w:r w:rsidRPr="00F76959">
        <w:rPr>
          <w:rFonts w:ascii="Cordia New" w:hAnsi="Cordia New" w:cs="Cordia New"/>
          <w:sz w:val="32"/>
          <w:szCs w:val="32"/>
          <w:cs/>
        </w:rPr>
        <w:t xml:space="preserve">          สมัยรัชกาลที่ ๖  ได้โปรดให้รวมมณฑลเทศาภ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ิบาลเข้าเป็นภาคมีอุปราชปกครองยกเว้นมณฑลนครราชสีมา</w:t>
      </w:r>
      <w:r w:rsidRPr="00F76959">
        <w:rPr>
          <w:rFonts w:ascii="Cordia New" w:hAnsi="Cordia New" w:cs="Cordia New"/>
          <w:sz w:val="32"/>
          <w:szCs w:val="32"/>
          <w:cs/>
        </w:rPr>
        <w:t>ยังคงปกครองแบบมณฑลเทศาภิบาลต่อเนื่องมาจนถึง</w:t>
      </w:r>
      <w:r w:rsidR="00952321" w:rsidRPr="00F76959">
        <w:rPr>
          <w:rFonts w:ascii="Cordia New" w:hAnsi="Cordia New" w:cs="Cordia New"/>
          <w:sz w:val="32"/>
          <w:szCs w:val="32"/>
          <w:cs/>
        </w:rPr>
        <w:t>สมัยรัชกาลที่ ๗  ปี พุทธศักราช</w:t>
      </w:r>
      <w:r w:rsidR="005B598C" w:rsidRPr="00F76959">
        <w:rPr>
          <w:rFonts w:ascii="Cordia New" w:hAnsi="Cordia New" w:cs="Cordia New"/>
          <w:sz w:val="32"/>
          <w:szCs w:val="32"/>
          <w:cs/>
        </w:rPr>
        <w:t xml:space="preserve"> </w:t>
      </w:r>
      <w:r w:rsidRPr="00F76959">
        <w:rPr>
          <w:rFonts w:ascii="Cordia New" w:hAnsi="Cordia New" w:cs="Cordia New"/>
          <w:sz w:val="32"/>
          <w:szCs w:val="32"/>
          <w:cs/>
        </w:rPr>
        <w:t>๒๔๗๖  ภายหลังการเปลี่ยนแปลงการปกครอง  และกบฎบวรเดช  รัฐบาลจึงได้ตราพระราชบัญญัติระเบียบบริหารแห่งรา</w:t>
      </w:r>
      <w:r w:rsidR="00EB5872" w:rsidRPr="00F76959">
        <w:rPr>
          <w:rFonts w:ascii="Cordia New" w:hAnsi="Cordia New" w:cs="Cordia New"/>
          <w:sz w:val="32"/>
          <w:szCs w:val="32"/>
          <w:cs/>
        </w:rPr>
        <w:t>ชอาณาจักรสยาม พุทธศักราช  ๒๔๗๖ ยุบมณฑลเทศาภิบาล</w:t>
      </w:r>
      <w:r w:rsidRPr="00F76959">
        <w:rPr>
          <w:rFonts w:ascii="Cordia New" w:hAnsi="Cordia New" w:cs="Cordia New"/>
          <w:sz w:val="32"/>
          <w:szCs w:val="32"/>
          <w:cs/>
        </w:rPr>
        <w:t xml:space="preserve">และจัดระเบียบบริหารราชการส่วนภูมิภาค  โดยแบ่งการปกครองออกเป็นจังหวัด  และอำเภอมาจนถึงปัจจุบัน </w:t>
      </w:r>
    </w:p>
    <w:p w:rsidR="000A1A40" w:rsidRDefault="000A1A40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0A1A40" w:rsidRDefault="000A1A40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0A1A40" w:rsidRDefault="00784865" w:rsidP="00DD3A9A">
      <w:pPr>
        <w:spacing w:line="276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</w:rPr>
        <w:lastRenderedPageBreak/>
        <w:drawing>
          <wp:inline distT="0" distB="0" distL="0" distR="0">
            <wp:extent cx="5234940" cy="3177540"/>
            <wp:effectExtent l="19050" t="0" r="3810" b="0"/>
            <wp:docPr id="7" name="Picture 7" descr="1371577230-cadetschoo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71577230-cadetschoo-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07" t="7733" r="2269" b="1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CB" w:rsidRDefault="00C267CB" w:rsidP="00C267CB">
      <w:pPr>
        <w:spacing w:line="276" w:lineRule="auto"/>
        <w:jc w:val="center"/>
        <w:rPr>
          <w:rFonts w:ascii="Cordia New" w:hAnsi="Cordia New" w:cs="Cordia New"/>
          <w:sz w:val="32"/>
          <w:szCs w:val="32"/>
        </w:rPr>
      </w:pPr>
    </w:p>
    <w:p w:rsidR="00C267CB" w:rsidRDefault="00C267CB" w:rsidP="00C267CB">
      <w:pPr>
        <w:spacing w:line="276" w:lineRule="auto"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อาคารโรงเรียนนายร้อยตำรวจภูธร นครราชสีมา รศ. ๑๓๐ ( พ.ศ.๒๔๔๔)</w:t>
      </w:r>
    </w:p>
    <w:p w:rsidR="00C267CB" w:rsidRDefault="00C267CB" w:rsidP="00C267CB">
      <w:pPr>
        <w:spacing w:line="276" w:lineRule="auto"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ถ่ายจากทิศใต้ คือ กำแพงเมืองนครราชสีด้านถนนสรรพสิทธิ์</w:t>
      </w:r>
    </w:p>
    <w:p w:rsidR="00C267CB" w:rsidRDefault="00C267CB" w:rsidP="00C267CB">
      <w:pPr>
        <w:spacing w:line="276" w:lineRule="auto"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(อนุสรณ์นักเรียนนายร้อยตำรวจ รุ่นที่ </w:t>
      </w:r>
      <w:r>
        <w:rPr>
          <w:rFonts w:ascii="Cordia New" w:hAnsi="Cordia New" w:cs="Cordia New"/>
          <w:sz w:val="32"/>
          <w:szCs w:val="32"/>
        </w:rPr>
        <w:t>(</w:t>
      </w:r>
      <w:r>
        <w:rPr>
          <w:rFonts w:ascii="Cordia New" w:hAnsi="Cordia New" w:cs="Cordia New"/>
          <w:sz w:val="32"/>
          <w:szCs w:val="32"/>
          <w:cs/>
        </w:rPr>
        <w:t>๖</w:t>
      </w:r>
      <w:r>
        <w:rPr>
          <w:rFonts w:ascii="Cordia New" w:hAnsi="Cordia New" w:cs="Cordia New"/>
          <w:sz w:val="32"/>
          <w:szCs w:val="32"/>
        </w:rPr>
        <w:t xml:space="preserve">, </w:t>
      </w:r>
      <w:r>
        <w:rPr>
          <w:rFonts w:ascii="Cordia New" w:hAnsi="Cordia New" w:cs="Cordia New" w:hint="cs"/>
          <w:sz w:val="32"/>
          <w:szCs w:val="32"/>
          <w:cs/>
        </w:rPr>
        <w:t>๒๔๕๘</w:t>
      </w:r>
      <w:r>
        <w:rPr>
          <w:rFonts w:ascii="Cordia New" w:hAnsi="Cordia New" w:cs="Cordia New"/>
          <w:sz w:val="32"/>
          <w:szCs w:val="32"/>
        </w:rPr>
        <w:t xml:space="preserve">, </w:t>
      </w:r>
      <w:r>
        <w:rPr>
          <w:rFonts w:ascii="Cordia New" w:hAnsi="Cordia New" w:cs="Cordia New" w:hint="cs"/>
          <w:sz w:val="32"/>
          <w:szCs w:val="32"/>
          <w:cs/>
        </w:rPr>
        <w:t>ไม่มีเลขหน้า)</w:t>
      </w:r>
    </w:p>
    <w:p w:rsidR="00C267CB" w:rsidRDefault="00C267CB" w:rsidP="00C267CB">
      <w:pPr>
        <w:spacing w:line="276" w:lineRule="auto"/>
        <w:jc w:val="center"/>
        <w:rPr>
          <w:rFonts w:ascii="Cordia New" w:hAnsi="Cordia New" w:cs="Cordia New"/>
          <w:sz w:val="32"/>
          <w:szCs w:val="32"/>
        </w:rPr>
      </w:pPr>
    </w:p>
    <w:p w:rsidR="00C267CB" w:rsidRDefault="00784865" w:rsidP="00C267CB">
      <w:pPr>
        <w:spacing w:line="276" w:lineRule="auto"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</w:rPr>
        <w:drawing>
          <wp:inline distT="0" distB="0" distL="0" distR="0">
            <wp:extent cx="4777740" cy="3017520"/>
            <wp:effectExtent l="19050" t="0" r="3810" b="0"/>
            <wp:docPr id="8" name="Picture 8" descr="ทหารปืนใหญ่ค่ายหนองบัว ซ้อมร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ทหารปืนใหญ่ค่ายหนองบัว ซ้อมรับ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79" b="1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D" w:rsidRPr="00C267CB" w:rsidRDefault="002C393D" w:rsidP="00C267CB">
      <w:pPr>
        <w:spacing w:line="276" w:lineRule="auto"/>
        <w:jc w:val="center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ทหารปืนใหญ่ค่ายหนองบัวซ้อมรบ (ค่ายสุรนารีในปัจจุบัน) </w:t>
      </w:r>
    </w:p>
    <w:sectPr w:rsidR="002C393D" w:rsidRPr="00C267CB" w:rsidSect="00F44063">
      <w:footerReference w:type="even" r:id="rId14"/>
      <w:footerReference w:type="default" r:id="rId15"/>
      <w:pgSz w:w="12240" w:h="15840"/>
      <w:pgMar w:top="1440" w:right="1247" w:bottom="1440" w:left="1985" w:header="720" w:footer="720" w:gutter="0"/>
      <w:pgNumType w:fmt="thaiNumbers" w:start="27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E66" w:rsidRDefault="009F1E66">
      <w:r>
        <w:separator/>
      </w:r>
    </w:p>
  </w:endnote>
  <w:endnote w:type="continuationSeparator" w:id="1">
    <w:p w:rsidR="009F1E66" w:rsidRDefault="009F1E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BA4" w:rsidRDefault="00D6577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87BA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87BA4" w:rsidRDefault="00987BA4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8613"/>
      <w:gridCol w:w="611"/>
    </w:tblGrid>
    <w:tr w:rsidR="00862C2D" w:rsidTr="00F44063">
      <w:trPr>
        <w:trHeight w:val="727"/>
      </w:trPr>
      <w:tc>
        <w:tcPr>
          <w:tcW w:w="4669" w:type="pct"/>
          <w:tcBorders>
            <w:right w:val="triple" w:sz="4" w:space="0" w:color="4F81BD"/>
          </w:tcBorders>
        </w:tcPr>
        <w:p w:rsidR="00862C2D" w:rsidRPr="00862C2D" w:rsidRDefault="00862C2D">
          <w:pPr>
            <w:tabs>
              <w:tab w:val="left" w:pos="620"/>
              <w:tab w:val="center" w:pos="4320"/>
            </w:tabs>
            <w:jc w:val="right"/>
            <w:rPr>
              <w:rFonts w:ascii="Cordia New" w:hAnsi="Cordia New" w:cs="Cordia New"/>
              <w:szCs w:val="25"/>
              <w:cs/>
            </w:rPr>
          </w:pPr>
          <w:r w:rsidRPr="00862C2D">
            <w:rPr>
              <w:rFonts w:ascii="Cordia New" w:hAnsi="Cordia New" w:cs="Cordia New"/>
              <w:sz w:val="22"/>
              <w:szCs w:val="28"/>
              <w:cs/>
            </w:rPr>
            <w:t>โคราชศึกษา</w:t>
          </w:r>
        </w:p>
      </w:tc>
      <w:tc>
        <w:tcPr>
          <w:tcW w:w="331" w:type="pct"/>
          <w:tcBorders>
            <w:left w:val="triple" w:sz="4" w:space="0" w:color="4F81BD"/>
          </w:tcBorders>
        </w:tcPr>
        <w:p w:rsidR="00862C2D" w:rsidRPr="00862C2D" w:rsidRDefault="00D65779">
          <w:pPr>
            <w:tabs>
              <w:tab w:val="left" w:pos="1490"/>
            </w:tabs>
            <w:rPr>
              <w:rFonts w:ascii="Cambria" w:hAnsi="Cambria" w:cs="Cordia New"/>
              <w:sz w:val="32"/>
              <w:szCs w:val="32"/>
            </w:rPr>
          </w:pPr>
          <w:r w:rsidRPr="00862C2D">
            <w:rPr>
              <w:rFonts w:cs="Cordia New"/>
              <w:sz w:val="32"/>
              <w:szCs w:val="32"/>
            </w:rPr>
            <w:fldChar w:fldCharType="begin"/>
          </w:r>
          <w:r w:rsidR="00862C2D" w:rsidRPr="00862C2D">
            <w:rPr>
              <w:rFonts w:cs="Cordia New"/>
              <w:sz w:val="32"/>
              <w:szCs w:val="32"/>
            </w:rPr>
            <w:instrText xml:space="preserve"> PAGE    \* MERGEFORMAT </w:instrText>
          </w:r>
          <w:r w:rsidRPr="00862C2D">
            <w:rPr>
              <w:rFonts w:cs="Cordia New"/>
              <w:sz w:val="32"/>
              <w:szCs w:val="32"/>
            </w:rPr>
            <w:fldChar w:fldCharType="separate"/>
          </w:r>
          <w:r w:rsidR="00EF576B" w:rsidRPr="00EF576B">
            <w:rPr>
              <w:rFonts w:ascii="Cordia New" w:hAnsi="Cordia New" w:cs="Cordia New"/>
              <w:noProof/>
              <w:sz w:val="32"/>
              <w:szCs w:val="32"/>
              <w:cs/>
              <w:lang w:val="th-TH"/>
            </w:rPr>
            <w:t>๓๗</w:t>
          </w:r>
          <w:r w:rsidRPr="00862C2D">
            <w:rPr>
              <w:rFonts w:cs="Cordia New"/>
              <w:sz w:val="32"/>
              <w:szCs w:val="32"/>
            </w:rPr>
            <w:fldChar w:fldCharType="end"/>
          </w:r>
        </w:p>
      </w:tc>
    </w:tr>
  </w:tbl>
  <w:p w:rsidR="00987BA4" w:rsidRDefault="00987BA4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E66" w:rsidRDefault="009F1E66">
      <w:r>
        <w:separator/>
      </w:r>
    </w:p>
  </w:footnote>
  <w:footnote w:type="continuationSeparator" w:id="1">
    <w:p w:rsidR="009F1E66" w:rsidRDefault="009F1E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C525E"/>
    <w:rsid w:val="0003559C"/>
    <w:rsid w:val="000A1A40"/>
    <w:rsid w:val="000A2D23"/>
    <w:rsid w:val="000C185B"/>
    <w:rsid w:val="000C525E"/>
    <w:rsid w:val="000E1F80"/>
    <w:rsid w:val="0010291B"/>
    <w:rsid w:val="00140272"/>
    <w:rsid w:val="001F5768"/>
    <w:rsid w:val="002C393D"/>
    <w:rsid w:val="003768F4"/>
    <w:rsid w:val="00384EEC"/>
    <w:rsid w:val="003B7140"/>
    <w:rsid w:val="003E2646"/>
    <w:rsid w:val="00437691"/>
    <w:rsid w:val="0045578D"/>
    <w:rsid w:val="00456FDB"/>
    <w:rsid w:val="004865C9"/>
    <w:rsid w:val="00511EDC"/>
    <w:rsid w:val="00533FA5"/>
    <w:rsid w:val="00540FEC"/>
    <w:rsid w:val="00565ECA"/>
    <w:rsid w:val="005B598C"/>
    <w:rsid w:val="005D433E"/>
    <w:rsid w:val="005E71B5"/>
    <w:rsid w:val="00655DF6"/>
    <w:rsid w:val="006F11B3"/>
    <w:rsid w:val="00705FE9"/>
    <w:rsid w:val="00784865"/>
    <w:rsid w:val="007F688A"/>
    <w:rsid w:val="00816F2A"/>
    <w:rsid w:val="00831085"/>
    <w:rsid w:val="00862C2D"/>
    <w:rsid w:val="008F67A9"/>
    <w:rsid w:val="0090725B"/>
    <w:rsid w:val="0092214D"/>
    <w:rsid w:val="00952321"/>
    <w:rsid w:val="00974708"/>
    <w:rsid w:val="00987BA4"/>
    <w:rsid w:val="009A57F4"/>
    <w:rsid w:val="009C1E9A"/>
    <w:rsid w:val="009E3272"/>
    <w:rsid w:val="009F1E66"/>
    <w:rsid w:val="009F5EB7"/>
    <w:rsid w:val="00A27B36"/>
    <w:rsid w:val="00AB0957"/>
    <w:rsid w:val="00AF1B18"/>
    <w:rsid w:val="00B2324F"/>
    <w:rsid w:val="00B845BC"/>
    <w:rsid w:val="00C267CB"/>
    <w:rsid w:val="00CD5FCF"/>
    <w:rsid w:val="00D65779"/>
    <w:rsid w:val="00D80196"/>
    <w:rsid w:val="00D83EDB"/>
    <w:rsid w:val="00DC0B7A"/>
    <w:rsid w:val="00DD3A9A"/>
    <w:rsid w:val="00E061B0"/>
    <w:rsid w:val="00E540E7"/>
    <w:rsid w:val="00E54D8C"/>
    <w:rsid w:val="00E665F0"/>
    <w:rsid w:val="00EB2738"/>
    <w:rsid w:val="00EB5872"/>
    <w:rsid w:val="00EB66E1"/>
    <w:rsid w:val="00EF576B"/>
    <w:rsid w:val="00F332CD"/>
    <w:rsid w:val="00F44063"/>
    <w:rsid w:val="00F66FAC"/>
    <w:rsid w:val="00F76959"/>
    <w:rsid w:val="00FC1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779"/>
    <w:rPr>
      <w:rFonts w:ascii="CordiaUPC" w:hAnsi="CordiaUPC" w:cs="CordiaUPC"/>
    </w:rPr>
  </w:style>
  <w:style w:type="paragraph" w:styleId="1">
    <w:name w:val="heading 1"/>
    <w:basedOn w:val="a"/>
    <w:next w:val="a"/>
    <w:qFormat/>
    <w:rsid w:val="00D65779"/>
    <w:pPr>
      <w:keepNext/>
      <w:outlineLvl w:val="0"/>
    </w:pPr>
    <w:rPr>
      <w:rFonts w:ascii="Cordia New" w:hAnsi="Cordia New" w:cs="Cordia New"/>
      <w:sz w:val="28"/>
      <w:szCs w:val="28"/>
    </w:rPr>
  </w:style>
  <w:style w:type="paragraph" w:styleId="2">
    <w:name w:val="heading 2"/>
    <w:basedOn w:val="a"/>
    <w:next w:val="a"/>
    <w:qFormat/>
    <w:rsid w:val="00D65779"/>
    <w:pPr>
      <w:keepNext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D65779"/>
    <w:pPr>
      <w:jc w:val="center"/>
    </w:pPr>
    <w:rPr>
      <w:sz w:val="24"/>
      <w:szCs w:val="24"/>
    </w:rPr>
  </w:style>
  <w:style w:type="paragraph" w:styleId="a4">
    <w:name w:val="footer"/>
    <w:basedOn w:val="a"/>
    <w:link w:val="a5"/>
    <w:uiPriority w:val="99"/>
    <w:rsid w:val="00D65779"/>
    <w:pPr>
      <w:tabs>
        <w:tab w:val="center" w:pos="4153"/>
        <w:tab w:val="right" w:pos="8306"/>
      </w:tabs>
    </w:pPr>
  </w:style>
  <w:style w:type="character" w:styleId="a6">
    <w:name w:val="page number"/>
    <w:basedOn w:val="a0"/>
    <w:semiHidden/>
    <w:rsid w:val="00D65779"/>
  </w:style>
  <w:style w:type="paragraph" w:styleId="a7">
    <w:name w:val="header"/>
    <w:basedOn w:val="a"/>
    <w:link w:val="a8"/>
    <w:uiPriority w:val="99"/>
    <w:unhideWhenUsed/>
    <w:rsid w:val="00EB5872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8">
    <w:name w:val="หัวกระดาษ อักขระ"/>
    <w:basedOn w:val="a0"/>
    <w:link w:val="a7"/>
    <w:uiPriority w:val="99"/>
    <w:rsid w:val="00EB5872"/>
    <w:rPr>
      <w:rFonts w:ascii="CordiaUPC" w:hAnsi="CordiaUPC" w:cs="Angsana New"/>
      <w:szCs w:val="25"/>
    </w:rPr>
  </w:style>
  <w:style w:type="character" w:customStyle="1" w:styleId="a5">
    <w:name w:val="ท้ายกระดาษ อักขระ"/>
    <w:basedOn w:val="a0"/>
    <w:link w:val="a4"/>
    <w:uiPriority w:val="99"/>
    <w:rsid w:val="0003559C"/>
    <w:rPr>
      <w:rFonts w:ascii="CordiaUPC" w:hAnsi="CordiaUPC" w:cs="CordiaUPC"/>
    </w:rPr>
  </w:style>
  <w:style w:type="paragraph" w:styleId="a9">
    <w:name w:val="Balloon Text"/>
    <w:basedOn w:val="a"/>
    <w:link w:val="aa"/>
    <w:uiPriority w:val="99"/>
    <w:semiHidden/>
    <w:unhideWhenUsed/>
    <w:rsid w:val="0045578D"/>
    <w:rPr>
      <w:rFonts w:ascii="Tahoma" w:hAnsi="Tahoma" w:cs="Angsana New"/>
      <w:sz w:val="16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5578D"/>
    <w:rPr>
      <w:rFonts w:ascii="Tahoma" w:hAnsi="Tahoma" w:cs="Angsana New"/>
      <w:sz w:val="16"/>
    </w:rPr>
  </w:style>
  <w:style w:type="table" w:styleId="ab">
    <w:name w:val="Table Grid"/>
    <w:basedOn w:val="a1"/>
    <w:uiPriority w:val="59"/>
    <w:rsid w:val="0090725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2185</Words>
  <Characters>12457</Characters>
  <Application>Microsoft Office Word</Application>
  <DocSecurity>0</DocSecurity>
  <Lines>103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14613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Original</cp:lastModifiedBy>
  <cp:revision>2</cp:revision>
  <cp:lastPrinted>2015-01-22T10:43:00Z</cp:lastPrinted>
  <dcterms:created xsi:type="dcterms:W3CDTF">2015-02-09T14:48:00Z</dcterms:created>
  <dcterms:modified xsi:type="dcterms:W3CDTF">2015-02-09T14:48:00Z</dcterms:modified>
</cp:coreProperties>
</file>